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2" w:rsidRPr="001B6C0E" w:rsidRDefault="001B6C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ПРОЕКТ</w:t>
      </w:r>
    </w:p>
    <w:p w:rsidR="00085CA8" w:rsidRPr="00100DC7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085CA8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91445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B7E05" w:rsidRDefault="00CB7E05">
      <w:pPr>
        <w:autoSpaceDE w:val="0"/>
        <w:autoSpaceDN w:val="0"/>
        <w:adjustRightInd w:val="0"/>
        <w:rPr>
          <w:sz w:val="28"/>
          <w:szCs w:val="28"/>
        </w:rPr>
      </w:pPr>
    </w:p>
    <w:p w:rsidR="000549EE" w:rsidRDefault="000549EE">
      <w:pPr>
        <w:autoSpaceDE w:val="0"/>
        <w:autoSpaceDN w:val="0"/>
        <w:adjustRightInd w:val="0"/>
        <w:rPr>
          <w:sz w:val="28"/>
          <w:szCs w:val="28"/>
        </w:rPr>
      </w:pPr>
    </w:p>
    <w:p w:rsidR="000549EE" w:rsidRDefault="000549EE">
      <w:pPr>
        <w:autoSpaceDE w:val="0"/>
        <w:autoSpaceDN w:val="0"/>
        <w:adjustRightInd w:val="0"/>
        <w:rPr>
          <w:sz w:val="28"/>
          <w:szCs w:val="28"/>
        </w:rPr>
      </w:pPr>
    </w:p>
    <w:p w:rsidR="009918B2" w:rsidRPr="009918B2" w:rsidRDefault="009918B2" w:rsidP="009918B2">
      <w:pPr>
        <w:spacing w:after="720" w:line="240" w:lineRule="exact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</w:t>
      </w:r>
      <w:r w:rsidR="008E2C78">
        <w:rPr>
          <w:sz w:val="28"/>
          <w:szCs w:val="28"/>
        </w:rPr>
        <w:t>й</w:t>
      </w:r>
      <w:r w:rsidRPr="009918B2">
        <w:rPr>
          <w:sz w:val="28"/>
          <w:szCs w:val="28"/>
        </w:rPr>
        <w:t xml:space="preserve"> в Административный регламент предоставления </w:t>
      </w:r>
      <w:r w:rsidR="002E4306">
        <w:rPr>
          <w:sz w:val="28"/>
          <w:szCs w:val="28"/>
        </w:rPr>
        <w:t>г</w:t>
      </w:r>
      <w:r w:rsidR="002E4306">
        <w:rPr>
          <w:sz w:val="28"/>
          <w:szCs w:val="28"/>
        </w:rPr>
        <w:t>о</w:t>
      </w:r>
      <w:r w:rsidR="002E4306">
        <w:rPr>
          <w:sz w:val="28"/>
          <w:szCs w:val="28"/>
        </w:rPr>
        <w:t>сударственной</w:t>
      </w:r>
      <w:r w:rsidRPr="009918B2">
        <w:rPr>
          <w:sz w:val="28"/>
          <w:szCs w:val="28"/>
        </w:rPr>
        <w:t xml:space="preserve"> услуги «Информационное обеспечение граждан, организаций и общественных объединений по документам </w:t>
      </w:r>
      <w:r w:rsidR="008E2C78">
        <w:rPr>
          <w:sz w:val="28"/>
          <w:szCs w:val="28"/>
        </w:rPr>
        <w:t>Архивного фонда Ставропол</w:t>
      </w:r>
      <w:r w:rsidR="008E2C78">
        <w:rPr>
          <w:sz w:val="28"/>
          <w:szCs w:val="28"/>
        </w:rPr>
        <w:t>ь</w:t>
      </w:r>
      <w:r w:rsidR="008E2C78">
        <w:rPr>
          <w:sz w:val="28"/>
          <w:szCs w:val="28"/>
        </w:rPr>
        <w:t>ского края</w:t>
      </w:r>
      <w:r w:rsidRPr="009918B2">
        <w:rPr>
          <w:sz w:val="28"/>
          <w:szCs w:val="28"/>
        </w:rPr>
        <w:t xml:space="preserve">, находящимся на </w:t>
      </w:r>
      <w:r w:rsidR="001F4AD4">
        <w:rPr>
          <w:sz w:val="28"/>
          <w:szCs w:val="28"/>
        </w:rPr>
        <w:t xml:space="preserve">временном </w:t>
      </w:r>
      <w:r w:rsidRPr="009918B2">
        <w:rPr>
          <w:sz w:val="28"/>
          <w:szCs w:val="28"/>
        </w:rPr>
        <w:t>хранении в архивном отделе  адм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нистрации города Пятигорска», утвержденный постановлением администр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 xml:space="preserve">ции города Пятигорска от </w:t>
      </w:r>
      <w:r w:rsidR="001F4AD4">
        <w:rPr>
          <w:sz w:val="28"/>
          <w:szCs w:val="28"/>
        </w:rPr>
        <w:t>21.03</w:t>
      </w:r>
      <w:r w:rsidRPr="009918B2">
        <w:rPr>
          <w:sz w:val="28"/>
          <w:szCs w:val="28"/>
        </w:rPr>
        <w:t xml:space="preserve">.2018 № </w:t>
      </w:r>
      <w:r w:rsidR="001F4AD4">
        <w:rPr>
          <w:sz w:val="28"/>
          <w:szCs w:val="28"/>
        </w:rPr>
        <w:t>748</w:t>
      </w:r>
    </w:p>
    <w:p w:rsidR="009918B2" w:rsidRPr="009B7F35" w:rsidRDefault="009918B2" w:rsidP="009918B2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 w:rsidR="00963AE6"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>210-ФЗ «Об организации предоставления государственных и муниципальных услуг»,  постановлением  администрации города Пятигорска от 08.02.2012 № 403 и Уставом муниципального образования города-курорта Пятигорска,-</w:t>
      </w:r>
    </w:p>
    <w:p w:rsidR="006A51B0" w:rsidRPr="009918B2" w:rsidRDefault="006A51B0" w:rsidP="00761086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</w:t>
      </w:r>
      <w:r w:rsidR="00401DC2" w:rsidRPr="009918B2">
        <w:rPr>
          <w:sz w:val="28"/>
          <w:szCs w:val="28"/>
        </w:rPr>
        <w:t>:</w:t>
      </w:r>
    </w:p>
    <w:p w:rsidR="009918B2" w:rsidRDefault="00D209AE" w:rsidP="009918B2">
      <w:pPr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</w:r>
      <w:r w:rsidR="009918B2" w:rsidRPr="009918B2">
        <w:rPr>
          <w:sz w:val="28"/>
          <w:szCs w:val="28"/>
        </w:rPr>
        <w:t xml:space="preserve">1. Внести </w:t>
      </w:r>
      <w:r w:rsidR="008E2C78">
        <w:rPr>
          <w:sz w:val="28"/>
          <w:szCs w:val="28"/>
        </w:rPr>
        <w:t>в</w:t>
      </w:r>
      <w:r w:rsidR="00AD40FE" w:rsidRPr="001272D2">
        <w:rPr>
          <w:sz w:val="28"/>
          <w:szCs w:val="28"/>
        </w:rPr>
        <w:t xml:space="preserve"> </w:t>
      </w:r>
      <w:r w:rsidR="009918B2" w:rsidRPr="009918B2">
        <w:rPr>
          <w:sz w:val="28"/>
          <w:szCs w:val="28"/>
        </w:rPr>
        <w:t>Административн</w:t>
      </w:r>
      <w:r w:rsidR="008E2C78">
        <w:rPr>
          <w:sz w:val="28"/>
          <w:szCs w:val="28"/>
        </w:rPr>
        <w:t>ый</w:t>
      </w:r>
      <w:r w:rsidR="009918B2" w:rsidRPr="009918B2">
        <w:rPr>
          <w:sz w:val="28"/>
          <w:szCs w:val="28"/>
        </w:rPr>
        <w:t xml:space="preserve"> регламент предоставления </w:t>
      </w:r>
      <w:r w:rsidR="001F4AD4">
        <w:rPr>
          <w:sz w:val="28"/>
          <w:szCs w:val="28"/>
        </w:rPr>
        <w:t>государс</w:t>
      </w:r>
      <w:r w:rsidR="001F4AD4">
        <w:rPr>
          <w:sz w:val="28"/>
          <w:szCs w:val="28"/>
        </w:rPr>
        <w:t>т</w:t>
      </w:r>
      <w:r w:rsidR="001F4AD4">
        <w:rPr>
          <w:sz w:val="28"/>
          <w:szCs w:val="28"/>
        </w:rPr>
        <w:t>венной</w:t>
      </w:r>
      <w:r w:rsidR="009918B2" w:rsidRPr="009918B2">
        <w:rPr>
          <w:sz w:val="28"/>
          <w:szCs w:val="28"/>
        </w:rPr>
        <w:t xml:space="preserve"> услуги «Информационное обеспечение граждан, организаций и о</w:t>
      </w:r>
      <w:r w:rsidR="009918B2" w:rsidRPr="009918B2">
        <w:rPr>
          <w:sz w:val="28"/>
          <w:szCs w:val="28"/>
        </w:rPr>
        <w:t>б</w:t>
      </w:r>
      <w:r w:rsidR="009918B2" w:rsidRPr="009918B2">
        <w:rPr>
          <w:sz w:val="28"/>
          <w:szCs w:val="28"/>
        </w:rPr>
        <w:t xml:space="preserve">щественных объединений по документам </w:t>
      </w:r>
      <w:r w:rsidR="008E2C78">
        <w:rPr>
          <w:sz w:val="28"/>
          <w:szCs w:val="28"/>
        </w:rPr>
        <w:t>Архивного фонда Ставропольского края</w:t>
      </w:r>
      <w:r w:rsidR="009918B2" w:rsidRPr="009918B2">
        <w:rPr>
          <w:sz w:val="28"/>
          <w:szCs w:val="28"/>
        </w:rPr>
        <w:t xml:space="preserve">, находящимся на </w:t>
      </w:r>
      <w:r w:rsidR="001F4AD4">
        <w:rPr>
          <w:sz w:val="28"/>
          <w:szCs w:val="28"/>
        </w:rPr>
        <w:t xml:space="preserve">временном </w:t>
      </w:r>
      <w:r w:rsidR="009918B2" w:rsidRPr="009918B2">
        <w:rPr>
          <w:sz w:val="28"/>
          <w:szCs w:val="28"/>
        </w:rPr>
        <w:t>хранении в архивном отделе  администр</w:t>
      </w:r>
      <w:r w:rsidR="009918B2" w:rsidRPr="009918B2">
        <w:rPr>
          <w:sz w:val="28"/>
          <w:szCs w:val="28"/>
        </w:rPr>
        <w:t>а</w:t>
      </w:r>
      <w:r w:rsidR="009918B2" w:rsidRPr="009918B2">
        <w:rPr>
          <w:sz w:val="28"/>
          <w:szCs w:val="28"/>
        </w:rPr>
        <w:t>ции города Пятигорска»</w:t>
      </w:r>
      <w:r w:rsidR="008E2C78">
        <w:rPr>
          <w:sz w:val="28"/>
          <w:szCs w:val="28"/>
        </w:rPr>
        <w:t xml:space="preserve"> (далее</w:t>
      </w:r>
      <w:r w:rsidR="00ED1BFE">
        <w:rPr>
          <w:sz w:val="28"/>
          <w:szCs w:val="28"/>
        </w:rPr>
        <w:t xml:space="preserve"> </w:t>
      </w:r>
      <w:r w:rsidR="008E2C78">
        <w:rPr>
          <w:sz w:val="28"/>
          <w:szCs w:val="28"/>
        </w:rPr>
        <w:t>- Административный регламент)</w:t>
      </w:r>
      <w:r w:rsidR="008D32D3">
        <w:rPr>
          <w:sz w:val="28"/>
          <w:szCs w:val="28"/>
        </w:rPr>
        <w:t>,</w:t>
      </w:r>
      <w:r w:rsidR="009918B2" w:rsidRPr="009918B2">
        <w:rPr>
          <w:sz w:val="28"/>
          <w:szCs w:val="28"/>
        </w:rPr>
        <w:t xml:space="preserve"> утвержде</w:t>
      </w:r>
      <w:r w:rsidR="009918B2" w:rsidRPr="009918B2">
        <w:rPr>
          <w:sz w:val="28"/>
          <w:szCs w:val="28"/>
        </w:rPr>
        <w:t>н</w:t>
      </w:r>
      <w:r w:rsidR="009918B2" w:rsidRPr="009918B2">
        <w:rPr>
          <w:sz w:val="28"/>
          <w:szCs w:val="28"/>
        </w:rPr>
        <w:t xml:space="preserve">ный постановлением администрации города Пятигорска от </w:t>
      </w:r>
      <w:r w:rsidR="001F4AD4">
        <w:rPr>
          <w:sz w:val="28"/>
          <w:szCs w:val="28"/>
        </w:rPr>
        <w:t>21.03</w:t>
      </w:r>
      <w:r w:rsidR="001F4AD4" w:rsidRPr="009918B2">
        <w:rPr>
          <w:sz w:val="28"/>
          <w:szCs w:val="28"/>
        </w:rPr>
        <w:t xml:space="preserve">.2018 № </w:t>
      </w:r>
      <w:r w:rsidR="001F4AD4">
        <w:rPr>
          <w:sz w:val="28"/>
          <w:szCs w:val="28"/>
        </w:rPr>
        <w:t>748</w:t>
      </w:r>
      <w:r w:rsidR="00AD40FE">
        <w:rPr>
          <w:sz w:val="28"/>
          <w:szCs w:val="28"/>
        </w:rPr>
        <w:t xml:space="preserve">, </w:t>
      </w:r>
      <w:r w:rsidR="008E2C78">
        <w:rPr>
          <w:sz w:val="28"/>
          <w:szCs w:val="28"/>
        </w:rPr>
        <w:t>следующие изменения</w:t>
      </w:r>
      <w:r w:rsidR="009918B2" w:rsidRPr="009918B2">
        <w:rPr>
          <w:sz w:val="28"/>
          <w:szCs w:val="28"/>
        </w:rPr>
        <w:t>:</w:t>
      </w:r>
    </w:p>
    <w:p w:rsidR="00C61B70" w:rsidRDefault="00C61B70" w:rsidP="009918B2">
      <w:pPr>
        <w:jc w:val="both"/>
        <w:rPr>
          <w:sz w:val="28"/>
          <w:szCs w:val="28"/>
        </w:rPr>
      </w:pPr>
    </w:p>
    <w:p w:rsidR="008E2C78" w:rsidRDefault="008E2C78" w:rsidP="00991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C61B70">
        <w:rPr>
          <w:sz w:val="28"/>
          <w:szCs w:val="28"/>
        </w:rPr>
        <w:t>Пункт 2.8 «Исчерпывающий перечень оснований для отказа в приеме документов, необходимых для предоставления государственной у</w:t>
      </w:r>
      <w:r w:rsidR="00C61B70">
        <w:rPr>
          <w:sz w:val="28"/>
          <w:szCs w:val="28"/>
        </w:rPr>
        <w:t>с</w:t>
      </w:r>
      <w:r w:rsidR="00C61B70">
        <w:rPr>
          <w:sz w:val="28"/>
          <w:szCs w:val="28"/>
        </w:rPr>
        <w:t>луги» изложить в следующей редакции:</w:t>
      </w:r>
    </w:p>
    <w:p w:rsidR="00C61B70" w:rsidRDefault="00C61B70" w:rsidP="009918B2">
      <w:pPr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документов, необходимых для предоставления государственной услуги</w:t>
      </w:r>
    </w:p>
    <w:p w:rsidR="00C61B70" w:rsidRDefault="00C61B70" w:rsidP="00C61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 не предусмотрены»;</w:t>
      </w:r>
    </w:p>
    <w:p w:rsidR="00C61B70" w:rsidRDefault="00C61B70" w:rsidP="009918B2">
      <w:pPr>
        <w:jc w:val="both"/>
        <w:rPr>
          <w:sz w:val="28"/>
          <w:szCs w:val="28"/>
        </w:rPr>
      </w:pPr>
    </w:p>
    <w:p w:rsidR="008E2C78" w:rsidRPr="008E2C78" w:rsidRDefault="008E2C78" w:rsidP="009918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Раздел </w:t>
      </w:r>
      <w:r>
        <w:rPr>
          <w:sz w:val="28"/>
          <w:szCs w:val="28"/>
          <w:lang w:val="en-US"/>
        </w:rPr>
        <w:t>V</w:t>
      </w:r>
      <w:r w:rsidRPr="008E2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="004F1AC4">
        <w:rPr>
          <w:sz w:val="28"/>
          <w:szCs w:val="28"/>
        </w:rPr>
        <w:t>«</w:t>
      </w:r>
      <w:r w:rsidR="004F1AC4" w:rsidRPr="001272D2">
        <w:rPr>
          <w:sz w:val="28"/>
          <w:szCs w:val="28"/>
        </w:rPr>
        <w:t>Досудебный (внесуде</w:t>
      </w:r>
      <w:r w:rsidR="004F1AC4" w:rsidRPr="001272D2">
        <w:rPr>
          <w:sz w:val="28"/>
          <w:szCs w:val="28"/>
        </w:rPr>
        <w:t>б</w:t>
      </w:r>
      <w:r w:rsidR="004F1AC4" w:rsidRPr="001272D2">
        <w:rPr>
          <w:sz w:val="28"/>
          <w:szCs w:val="28"/>
        </w:rPr>
        <w:t>ный) порядок обжалования решений и действий (бездействия) органа, пр</w:t>
      </w:r>
      <w:r w:rsidR="004F1AC4" w:rsidRPr="001272D2">
        <w:rPr>
          <w:sz w:val="28"/>
          <w:szCs w:val="28"/>
        </w:rPr>
        <w:t>е</w:t>
      </w:r>
      <w:r w:rsidR="004F1AC4" w:rsidRPr="001272D2">
        <w:rPr>
          <w:sz w:val="28"/>
          <w:szCs w:val="28"/>
        </w:rPr>
        <w:t xml:space="preserve">доставляющего </w:t>
      </w:r>
      <w:r w:rsidR="004F1AC4">
        <w:rPr>
          <w:sz w:val="28"/>
          <w:szCs w:val="28"/>
        </w:rPr>
        <w:t>государственную</w:t>
      </w:r>
      <w:r w:rsidR="004F1AC4" w:rsidRPr="001272D2">
        <w:rPr>
          <w:sz w:val="28"/>
          <w:szCs w:val="28"/>
        </w:rPr>
        <w:t xml:space="preserve"> услугу, многофункционального центра, а также их должностных лиц, работников</w:t>
      </w:r>
      <w:r w:rsidR="004F1AC4">
        <w:rPr>
          <w:sz w:val="28"/>
          <w:szCs w:val="28"/>
        </w:rPr>
        <w:t>»</w:t>
      </w:r>
      <w:r w:rsidR="004F1AC4" w:rsidRPr="001272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272D2" w:rsidRPr="001272D2" w:rsidRDefault="001272D2" w:rsidP="00FE79D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1272D2">
        <w:rPr>
          <w:bCs/>
          <w:sz w:val="28"/>
          <w:szCs w:val="28"/>
        </w:rPr>
        <w:t>V.</w:t>
      </w:r>
      <w:r w:rsidRPr="001272D2">
        <w:rPr>
          <w:sz w:val="28"/>
          <w:szCs w:val="28"/>
        </w:rPr>
        <w:t xml:space="preserve"> Досудебный (внесудебный) порядок обжалования решений и де</w:t>
      </w:r>
      <w:r w:rsidRPr="001272D2">
        <w:rPr>
          <w:sz w:val="28"/>
          <w:szCs w:val="28"/>
        </w:rPr>
        <w:t>й</w:t>
      </w:r>
      <w:r w:rsidRPr="001272D2">
        <w:rPr>
          <w:sz w:val="28"/>
          <w:szCs w:val="28"/>
        </w:rPr>
        <w:t xml:space="preserve">ствий (бездействия) органа, предоставляющего </w:t>
      </w:r>
      <w:r w:rsidR="00C61B70">
        <w:rPr>
          <w:sz w:val="28"/>
          <w:szCs w:val="28"/>
        </w:rPr>
        <w:t>государственную</w:t>
      </w:r>
      <w:r w:rsidRPr="001272D2">
        <w:rPr>
          <w:sz w:val="28"/>
          <w:szCs w:val="28"/>
        </w:rPr>
        <w:t xml:space="preserve"> услугу, многофункционального центра, а также их должностных лиц, работников </w:t>
      </w:r>
    </w:p>
    <w:p w:rsidR="001272D2" w:rsidRDefault="001272D2" w:rsidP="00FE79DA">
      <w:pPr>
        <w:ind w:firstLine="567"/>
        <w:jc w:val="both"/>
        <w:rPr>
          <w:rFonts w:ascii="Calibri" w:hAnsi="Calibri"/>
          <w:sz w:val="22"/>
          <w:szCs w:val="22"/>
        </w:rPr>
      </w:pP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ляемых) в ходе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5.1.1. </w:t>
      </w:r>
      <w:r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</w:t>
      </w:r>
      <w:r w:rsidR="00FE7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110101"/>
      <w:bookmarkEnd w:id="0"/>
      <w:r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ED1BFE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услуги, комплексного запроса о предоставлении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110102"/>
      <w:bookmarkEnd w:id="1"/>
      <w:r w:rsidRPr="00AC5EDF">
        <w:rPr>
          <w:sz w:val="28"/>
          <w:szCs w:val="28"/>
        </w:rPr>
        <w:t xml:space="preserve">2) нарушение срока предоставления </w:t>
      </w:r>
      <w:r w:rsidR="00ED1BFE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ной услуги. В указа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ципальных услуг в полном объеме в порядке, определенном частью 1.3 ст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тьи 16 Федерального закона от 27 июля 2010 года № 210-ФЗ «Об организ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ции предоставления государственных и муниципальных услуг»;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2" w:name="110103"/>
      <w:bookmarkEnd w:id="2"/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правовыми актами Российской Федерации, Ставропольского края,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ниципальными нормативными правовыми актами города-курорта Пятигорска для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ной услуги;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110104"/>
      <w:bookmarkEnd w:id="3"/>
      <w:r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</w:t>
      </w:r>
      <w:r w:rsidR="00ED1BF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ной услуги, у заявителя;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110105"/>
      <w:bookmarkEnd w:id="4"/>
      <w:r w:rsidRPr="00AC5EDF">
        <w:rPr>
          <w:sz w:val="28"/>
          <w:szCs w:val="28"/>
        </w:rPr>
        <w:t xml:space="preserve">5) отказ в предоставлении </w:t>
      </w:r>
      <w:r w:rsidR="00ED1BFE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ной услуги, если основания о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каза не предусмотрены нормативными правовыми актами Российской Фед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рации, законами и иными нормативными правовыми актами Ставропольск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го края, муниципальными нормативными правовыми актами города-курорта Пятигорска. В указанном случае досудебное (внесудебное) обжалование за</w:t>
      </w:r>
      <w:r w:rsidRPr="00AC5EDF">
        <w:rPr>
          <w:sz w:val="28"/>
          <w:szCs w:val="28"/>
        </w:rPr>
        <w:t>я</w:t>
      </w:r>
      <w:r w:rsidRPr="00AC5EDF">
        <w:rPr>
          <w:sz w:val="28"/>
          <w:szCs w:val="28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функциональный центр, решения и действия (бездействие) которого обж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луются, возложена функция по предоставлению соответствующих государс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r w:rsidRPr="00AC5EDF">
        <w:rPr>
          <w:sz w:val="28"/>
          <w:szCs w:val="28"/>
        </w:rPr>
        <w:lastRenderedPageBreak/>
        <w:t>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110106"/>
      <w:bookmarkEnd w:id="5"/>
      <w:r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 w:rsidR="00ED1BFE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</w:rPr>
        <w:t>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110107"/>
      <w:bookmarkEnd w:id="6"/>
      <w:r w:rsidRPr="00AC5EDF">
        <w:rPr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ной услуги документах либо нар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>шение установленного срока таких исправлений. В указанном случае дос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>дебное (внесудебное) обжалование заявителем решений и действий (безде</w:t>
      </w:r>
      <w:r w:rsidRPr="00AC5EDF">
        <w:rPr>
          <w:sz w:val="28"/>
          <w:szCs w:val="28"/>
        </w:rPr>
        <w:t>й</w:t>
      </w:r>
      <w:r w:rsidRPr="00AC5EDF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C5EDF">
        <w:rPr>
          <w:sz w:val="28"/>
          <w:szCs w:val="28"/>
        </w:rPr>
        <w:t>с</w:t>
      </w:r>
      <w:r w:rsidRPr="00AC5EDF">
        <w:rPr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сударственных и муниципальных услуг».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9) приостановление предоставления государственной или муниципал</w:t>
      </w:r>
      <w:r w:rsidRPr="00AC5EDF">
        <w:rPr>
          <w:sz w:val="28"/>
          <w:szCs w:val="28"/>
        </w:rPr>
        <w:t>ь</w:t>
      </w:r>
      <w:r w:rsidRPr="00AC5EDF">
        <w:rPr>
          <w:sz w:val="28"/>
          <w:szCs w:val="28"/>
        </w:rPr>
        <w:t>ной услуги, если основания приостановления не предусмотрены федерал</w:t>
      </w:r>
      <w:r w:rsidRPr="00AC5EDF">
        <w:rPr>
          <w:sz w:val="28"/>
          <w:szCs w:val="28"/>
        </w:rPr>
        <w:t>ь</w:t>
      </w:r>
      <w:r w:rsidRPr="00AC5EDF"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>дарственных или муниципальных услуг в полном объеме в порядке, опред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1272D2" w:rsidRDefault="001272D2" w:rsidP="001272D2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жалования.</w:t>
      </w:r>
    </w:p>
    <w:p w:rsidR="001272D2" w:rsidRDefault="001272D2" w:rsidP="001272D2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многофункциональный центр либо в соответствующий орган государстве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ной власти (орган местного самоуправления) публично-правового образов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ния, являющийся учредителем многофункционального центра (далее - учр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дитель многофункционального центра), а также в организации, предусмо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 xml:space="preserve">ренные частью 1.1 статьи 16 Федерального закона от 27 июля 2010 года № </w:t>
      </w:r>
      <w:r w:rsidRPr="00AC5EDF">
        <w:rPr>
          <w:sz w:val="28"/>
          <w:szCs w:val="28"/>
        </w:rPr>
        <w:lastRenderedPageBreak/>
        <w:t>210-ФЗ «Об организации предоставления государственных и муниципальных услуг».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Жалобы на решения и действия (бездействие) работника многофун</w:t>
      </w:r>
      <w:r w:rsidRPr="00AC5EDF">
        <w:rPr>
          <w:sz w:val="28"/>
          <w:szCs w:val="28"/>
        </w:rPr>
        <w:t>к</w:t>
      </w:r>
      <w:r w:rsidRPr="00AC5EDF">
        <w:rPr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го центра подаются учредителю многофункционального центра или должн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стному лицу, уполномоченному нормативным правовым актом субъекта Ро</w:t>
      </w:r>
      <w:r w:rsidRPr="00AC5EDF">
        <w:rPr>
          <w:sz w:val="28"/>
          <w:szCs w:val="28"/>
        </w:rPr>
        <w:t>с</w:t>
      </w:r>
      <w:r w:rsidRPr="00AC5EDF">
        <w:rPr>
          <w:sz w:val="28"/>
          <w:szCs w:val="28"/>
        </w:rPr>
        <w:t>сийской Федерации. Жалобы на решения и действия (бездействие) работн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ков организаций, предусмотренных частью 1.1 статьи 16 Федерального зак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на от 27 июля 2010 года № 210-ФЗ «Об организации предоставления гос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>дарственных и муниципальных услуг», подаются руководителям этих орг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низаций.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5.3.3. Жалоба на решения и действия (бездействие) органа, предоста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 xml:space="preserve">ляющего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должностного лица органа, предоста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 xml:space="preserve">ляющего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муниципального служащего, руководит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 xml:space="preserve">ля органа, предоставляющего </w:t>
      </w:r>
      <w:r w:rsidR="00956465">
        <w:rPr>
          <w:sz w:val="28"/>
          <w:szCs w:val="28"/>
        </w:rPr>
        <w:t>государствен</w:t>
      </w:r>
      <w:r w:rsidRPr="00AC5EDF">
        <w:rPr>
          <w:sz w:val="28"/>
          <w:szCs w:val="28"/>
        </w:rPr>
        <w:t>ную услугу, может быть напра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>лена по почте, с использованием информационно-телекоммуникационной с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ти «Интернет», официального сайта муниципального образования города-курорта Пятигорска, единого портала государственных и муниципальных у</w:t>
      </w:r>
      <w:r w:rsidRPr="00AC5EDF">
        <w:rPr>
          <w:sz w:val="28"/>
          <w:szCs w:val="28"/>
        </w:rPr>
        <w:t>с</w:t>
      </w:r>
      <w:r w:rsidRPr="00AC5EDF">
        <w:rPr>
          <w:sz w:val="28"/>
          <w:szCs w:val="28"/>
        </w:rPr>
        <w:t>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72D2" w:rsidRPr="00AC5EDF" w:rsidRDefault="001272D2" w:rsidP="00AC5E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тернет», официального сайта многофункционального центра, единого порт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>ла государственных и муниципальных услуг либо регионального портала г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 w:rsidRPr="00AC5EDF">
        <w:rPr>
          <w:sz w:val="28"/>
          <w:szCs w:val="28"/>
        </w:rPr>
        <w:t>р</w:t>
      </w:r>
      <w:r w:rsidRPr="00AC5EDF">
        <w:rPr>
          <w:sz w:val="28"/>
          <w:szCs w:val="28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тернет», официальных сайтов этих организаций, единого портала государс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венных и муниципальных услуг либо регионального портала государстве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ных и муниципальных услуг, а также может быть принята при личном при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ме заявителя.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1) наименование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должностного лица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либо муниципального служащего, многофункционального центра, его руковод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110251"/>
      <w:bookmarkEnd w:id="7"/>
      <w:r w:rsidRPr="00AC5EDF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110252"/>
      <w:bookmarkStart w:id="9" w:name="110254"/>
      <w:bookmarkStart w:id="10" w:name="11026"/>
      <w:bookmarkEnd w:id="8"/>
      <w:bookmarkEnd w:id="9"/>
      <w:bookmarkEnd w:id="10"/>
      <w:r w:rsidRPr="00AC5EDF">
        <w:rPr>
          <w:sz w:val="28"/>
          <w:szCs w:val="28"/>
        </w:rPr>
        <w:t>3) сведения об обжалуемых решениях и действиях (бездействии) орг</w:t>
      </w:r>
      <w:r w:rsidRPr="00AC5EDF">
        <w:rPr>
          <w:sz w:val="28"/>
          <w:szCs w:val="28"/>
        </w:rPr>
        <w:t>а</w:t>
      </w:r>
      <w:r w:rsidRPr="00AC5EDF">
        <w:rPr>
          <w:sz w:val="28"/>
          <w:szCs w:val="28"/>
        </w:rPr>
        <w:t xml:space="preserve">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должностного лица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либо муниципального служащ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го, многофункционального центра, работника многофункционального це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на от 27.07.2010 № 210-ФЗ «Об организации предоставления государстве</w:t>
      </w:r>
      <w:r w:rsidRPr="00AC5EDF">
        <w:rPr>
          <w:sz w:val="28"/>
          <w:szCs w:val="28"/>
        </w:rPr>
        <w:t>н</w:t>
      </w:r>
      <w:r w:rsidRPr="00AC5EDF">
        <w:rPr>
          <w:sz w:val="28"/>
          <w:szCs w:val="28"/>
        </w:rPr>
        <w:t>ных и муниципальных услуг», их работников;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110253"/>
      <w:bookmarkEnd w:id="11"/>
      <w:r w:rsidRPr="00AC5ED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</w:t>
      </w:r>
      <w:r w:rsidRPr="00AC5EDF">
        <w:rPr>
          <w:sz w:val="28"/>
          <w:szCs w:val="28"/>
        </w:rPr>
        <w:t>у</w:t>
      </w:r>
      <w:r w:rsidRPr="00AC5EDF">
        <w:rPr>
          <w:sz w:val="28"/>
          <w:szCs w:val="28"/>
        </w:rPr>
        <w:t xml:space="preserve">гу, должностного лица органа, предоставляющего </w:t>
      </w:r>
      <w:r w:rsidR="00956465">
        <w:rPr>
          <w:sz w:val="28"/>
          <w:szCs w:val="28"/>
        </w:rPr>
        <w:t>государственн</w:t>
      </w:r>
      <w:r w:rsidR="00956465" w:rsidRPr="00AC5EDF">
        <w:rPr>
          <w:sz w:val="28"/>
          <w:szCs w:val="28"/>
        </w:rPr>
        <w:t>ую</w:t>
      </w:r>
      <w:r w:rsidRPr="00AC5EDF">
        <w:rPr>
          <w:sz w:val="28"/>
          <w:szCs w:val="28"/>
        </w:rPr>
        <w:t xml:space="preserve"> услугу, либо муниципального служащего,  многофункционального центра, работника многофункционального центра, организаций, предусмотренных Федеральн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го закона от 27 июля 2010 года № 210-ФЗ «Об организации предоставления государственных и муниципальных услуг», их работников.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AC5EDF">
        <w:rPr>
          <w:rFonts w:ascii="Times New Roman" w:hAnsi="Times New Roman"/>
          <w:sz w:val="28"/>
          <w:szCs w:val="28"/>
        </w:rPr>
        <w:t>д</w:t>
      </w:r>
      <w:r w:rsidRPr="00AC5EDF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для обоснования и рассмотрения жалобы.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При желании заявителя обжаловать действие (бездействие) должностного лица </w:t>
      </w:r>
      <w:r w:rsidR="00956465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, последний обязан сообщить ему свою фамилию, имя, отчество и должность, и фамилию, имя, отчество и должность лица,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5EDF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AC5EDF">
        <w:rPr>
          <w:rFonts w:ascii="Times New Roman" w:hAnsi="Times New Roman"/>
          <w:sz w:val="28"/>
          <w:szCs w:val="28"/>
        </w:rPr>
        <w:t>о</w:t>
      </w:r>
      <w:r w:rsidRPr="00AC5EDF">
        <w:rPr>
          <w:rFonts w:ascii="Times New Roman" w:hAnsi="Times New Roman"/>
          <w:sz w:val="28"/>
          <w:szCs w:val="28"/>
        </w:rPr>
        <w:t>рядке.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5.5.1. Жалобы подаются </w:t>
      </w:r>
      <w:r w:rsidR="00956465">
        <w:rPr>
          <w:sz w:val="28"/>
          <w:szCs w:val="28"/>
        </w:rPr>
        <w:t>заведующему Отделом</w:t>
      </w:r>
      <w:r w:rsidRPr="00AC5EDF">
        <w:rPr>
          <w:sz w:val="28"/>
          <w:szCs w:val="28"/>
        </w:rPr>
        <w:t>, либо – Главе города Пятигорска, многофункциональный центр, учредителю многофункционал</w:t>
      </w:r>
      <w:r w:rsidRPr="00AC5EDF">
        <w:rPr>
          <w:sz w:val="28"/>
          <w:szCs w:val="28"/>
        </w:rPr>
        <w:t>ь</w:t>
      </w:r>
      <w:r w:rsidRPr="00AC5EDF">
        <w:rPr>
          <w:sz w:val="28"/>
          <w:szCs w:val="28"/>
        </w:rPr>
        <w:t>ного центра, в организации, предусмотренные частью 1.1 статьи 16 Фед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рального закона от 27 июля 2010 года № 210-ФЗ «Об организации предоста</w:t>
      </w:r>
      <w:r w:rsidRPr="00AC5EDF">
        <w:rPr>
          <w:sz w:val="28"/>
          <w:szCs w:val="28"/>
        </w:rPr>
        <w:t>в</w:t>
      </w:r>
      <w:r w:rsidRPr="00AC5EDF">
        <w:rPr>
          <w:sz w:val="28"/>
          <w:szCs w:val="28"/>
        </w:rPr>
        <w:t xml:space="preserve">ления государственных и муниципальных услуг», либо вышестоящий орган (при его наличии). 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5.6. Сроки рассмотрения жалобы.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 xml:space="preserve">5.6.1. Жалоба, поступившая в </w:t>
      </w:r>
      <w:r w:rsidR="00956465">
        <w:rPr>
          <w:sz w:val="28"/>
          <w:szCs w:val="28"/>
        </w:rPr>
        <w:t>Отдел</w:t>
      </w:r>
      <w:r w:rsidRPr="00AC5EDF">
        <w:rPr>
          <w:sz w:val="28"/>
          <w:szCs w:val="28"/>
        </w:rPr>
        <w:t xml:space="preserve"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</w:t>
      </w:r>
      <w:r w:rsidRPr="00AC5EDF">
        <w:rPr>
          <w:sz w:val="28"/>
          <w:szCs w:val="28"/>
        </w:rPr>
        <w:lastRenderedPageBreak/>
        <w:t>27 июля 2010 года № 210-ФЗ «Об организации предоставления государс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>венных и муниципальных услуг», либо вышестоящий орган (при его нал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чии) подлежит рассмотрению должностным лицом, наделенным полном</w:t>
      </w:r>
      <w:r w:rsidRPr="00AC5EDF">
        <w:rPr>
          <w:sz w:val="28"/>
          <w:szCs w:val="28"/>
        </w:rPr>
        <w:t>о</w:t>
      </w:r>
      <w:r w:rsidRPr="00AC5EDF">
        <w:rPr>
          <w:sz w:val="28"/>
          <w:szCs w:val="28"/>
        </w:rPr>
        <w:t>чиями по рассмотрению жалоб, в течение 15 рабочих дней со дня ее регис</w:t>
      </w:r>
      <w:r w:rsidRPr="00AC5EDF">
        <w:rPr>
          <w:sz w:val="28"/>
          <w:szCs w:val="28"/>
        </w:rPr>
        <w:t>т</w:t>
      </w:r>
      <w:r w:rsidRPr="00AC5EDF">
        <w:rPr>
          <w:sz w:val="28"/>
          <w:szCs w:val="28"/>
        </w:rPr>
        <w:t xml:space="preserve">рации, а в случае обжалования отказа </w:t>
      </w:r>
      <w:r w:rsidR="00956465">
        <w:rPr>
          <w:sz w:val="28"/>
          <w:szCs w:val="28"/>
        </w:rPr>
        <w:t>Отдела</w:t>
      </w:r>
      <w:r w:rsidRPr="00AC5EDF">
        <w:rPr>
          <w:sz w:val="28"/>
          <w:szCs w:val="28"/>
        </w:rPr>
        <w:t xml:space="preserve">,  должностного лица </w:t>
      </w:r>
      <w:r w:rsidR="00956465">
        <w:rPr>
          <w:sz w:val="28"/>
          <w:szCs w:val="28"/>
        </w:rPr>
        <w:t>Отдела</w:t>
      </w:r>
      <w:r w:rsidRPr="00AC5EDF">
        <w:rPr>
          <w:sz w:val="28"/>
          <w:szCs w:val="28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AC5EDF">
        <w:rPr>
          <w:sz w:val="28"/>
          <w:szCs w:val="28"/>
        </w:rPr>
        <w:t>и</w:t>
      </w:r>
      <w:r w:rsidRPr="00AC5EDF">
        <w:rPr>
          <w:sz w:val="28"/>
          <w:szCs w:val="28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 xml:space="preserve">ний – в течение 5 рабочих дней со дня ее регистрации. </w:t>
      </w:r>
      <w:bookmarkStart w:id="12" w:name="11027"/>
      <w:bookmarkEnd w:id="12"/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AC5EDF">
        <w:rPr>
          <w:rFonts w:ascii="Times New Roman" w:hAnsi="Times New Roman"/>
          <w:sz w:val="28"/>
          <w:szCs w:val="28"/>
        </w:rPr>
        <w:t>ь</w:t>
      </w:r>
      <w:r w:rsidRPr="00AC5EDF">
        <w:rPr>
          <w:rFonts w:ascii="Times New Roman" w:hAnsi="Times New Roman"/>
          <w:sz w:val="28"/>
          <w:szCs w:val="28"/>
        </w:rPr>
        <w:t>но к каждой процедуре либо инстанции обжалования.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DF">
        <w:rPr>
          <w:sz w:val="28"/>
          <w:szCs w:val="28"/>
        </w:rPr>
        <w:t>5.7.1. По результатам рассмотрения жалобы принимается одно из сл</w:t>
      </w:r>
      <w:r w:rsidRPr="00AC5EDF">
        <w:rPr>
          <w:sz w:val="28"/>
          <w:szCs w:val="28"/>
        </w:rPr>
        <w:t>е</w:t>
      </w:r>
      <w:r w:rsidRPr="00AC5EDF">
        <w:rPr>
          <w:sz w:val="28"/>
          <w:szCs w:val="28"/>
        </w:rPr>
        <w:t>дующих решений: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C5ED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AC5EDF">
        <w:rPr>
          <w:rFonts w:ascii="Times New Roman" w:hAnsi="Times New Roman"/>
          <w:sz w:val="28"/>
          <w:szCs w:val="28"/>
        </w:rPr>
        <w:t>ь</w:t>
      </w:r>
      <w:r w:rsidRPr="00AC5EDF">
        <w:rPr>
          <w:rFonts w:ascii="Times New Roman" w:hAnsi="Times New Roman"/>
          <w:sz w:val="28"/>
          <w:szCs w:val="28"/>
        </w:rPr>
        <w:t xml:space="preserve">тате предоставления </w:t>
      </w:r>
      <w:r w:rsidR="00956465" w:rsidRPr="0095646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C5EDF">
        <w:rPr>
          <w:rFonts w:ascii="Times New Roman" w:hAnsi="Times New Roman"/>
          <w:sz w:val="28"/>
          <w:szCs w:val="28"/>
        </w:rPr>
        <w:t xml:space="preserve"> услуги документах, возврата заявит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>лю денежных средств, взимание которых не предусмотрено нормативными правовыми актами Российской Федерации, Ставропольского края, муниц</w:t>
      </w:r>
      <w:r w:rsidRPr="00AC5EDF">
        <w:rPr>
          <w:rFonts w:ascii="Times New Roman" w:hAnsi="Times New Roman"/>
          <w:sz w:val="28"/>
          <w:szCs w:val="28"/>
        </w:rPr>
        <w:t>и</w:t>
      </w:r>
      <w:r w:rsidRPr="00AC5EDF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Пятигорска, а также в иных формах;</w:t>
      </w:r>
    </w:p>
    <w:p w:rsidR="001272D2" w:rsidRPr="00AC5EDF" w:rsidRDefault="001272D2" w:rsidP="00127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110271"/>
      <w:bookmarkEnd w:id="13"/>
      <w:r w:rsidRPr="00AC5EDF">
        <w:rPr>
          <w:sz w:val="28"/>
          <w:szCs w:val="28"/>
        </w:rPr>
        <w:t>2) в удовлетворении жалобы отказывается.</w:t>
      </w:r>
    </w:p>
    <w:p w:rsidR="001272D2" w:rsidRPr="00AC5EDF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4" w:name="110272"/>
      <w:bookmarkStart w:id="15" w:name="11028"/>
      <w:bookmarkEnd w:id="14"/>
      <w:bookmarkEnd w:id="15"/>
      <w:r w:rsidRPr="00AC5EDF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AC5EDF">
        <w:rPr>
          <w:rFonts w:ascii="Times New Roman" w:hAnsi="Times New Roman"/>
          <w:sz w:val="28"/>
          <w:szCs w:val="28"/>
        </w:rPr>
        <w:t>е</w:t>
      </w:r>
      <w:r w:rsidRPr="00AC5EDF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AC5EDF">
        <w:rPr>
          <w:rFonts w:ascii="Times New Roman" w:hAnsi="Times New Roman"/>
          <w:sz w:val="28"/>
          <w:szCs w:val="28"/>
        </w:rPr>
        <w:t>а</w:t>
      </w:r>
      <w:r w:rsidRPr="00AC5EDF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1272D2" w:rsidRDefault="001272D2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5EDF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AC5EDF">
        <w:rPr>
          <w:rFonts w:ascii="Times New Roman" w:hAnsi="Times New Roman"/>
          <w:sz w:val="28"/>
          <w:szCs w:val="28"/>
        </w:rPr>
        <w:t>у</w:t>
      </w:r>
      <w:r w:rsidRPr="00AC5EDF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AC5EDF">
        <w:rPr>
          <w:rFonts w:ascii="Times New Roman" w:hAnsi="Times New Roman"/>
          <w:sz w:val="28"/>
          <w:szCs w:val="28"/>
        </w:rPr>
        <w:t>т</w:t>
      </w:r>
      <w:r w:rsidRPr="00AC5EDF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</w:t>
      </w:r>
      <w:r w:rsidR="00AC5EDF">
        <w:rPr>
          <w:rFonts w:ascii="Times New Roman" w:hAnsi="Times New Roman"/>
          <w:sz w:val="28"/>
          <w:szCs w:val="28"/>
        </w:rPr>
        <w:t>»</w:t>
      </w:r>
      <w:r w:rsidRPr="00AC5EDF">
        <w:rPr>
          <w:rFonts w:ascii="Times New Roman" w:hAnsi="Times New Roman"/>
          <w:sz w:val="28"/>
          <w:szCs w:val="28"/>
        </w:rPr>
        <w:t>.</w:t>
      </w:r>
    </w:p>
    <w:p w:rsidR="00AC5EDF" w:rsidRDefault="00AC5EDF" w:rsidP="001272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2EC" w:rsidRDefault="00A11ECC" w:rsidP="00A11ECC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EC" w:rsidRPr="00761086">
        <w:rPr>
          <w:sz w:val="28"/>
          <w:szCs w:val="28"/>
        </w:rPr>
        <w:t xml:space="preserve">. </w:t>
      </w:r>
      <w:r w:rsidRPr="00A11EC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дела</w:t>
      </w:r>
      <w:r w:rsidR="005A7F14">
        <w:rPr>
          <w:sz w:val="28"/>
          <w:szCs w:val="28"/>
        </w:rPr>
        <w:t>-</w:t>
      </w:r>
      <w:r w:rsidRPr="00A11ECC">
        <w:rPr>
          <w:sz w:val="28"/>
          <w:szCs w:val="28"/>
        </w:rPr>
        <w:t xml:space="preserve"> ми администрации город</w:t>
      </w:r>
      <w:bookmarkStart w:id="16" w:name="_GoBack"/>
      <w:bookmarkEnd w:id="16"/>
      <w:r w:rsidRPr="00A11ECC">
        <w:rPr>
          <w:sz w:val="28"/>
          <w:szCs w:val="28"/>
        </w:rPr>
        <w:t>а Пятигорска  Фоменко С.П.</w:t>
      </w:r>
    </w:p>
    <w:p w:rsidR="00A11ECC" w:rsidRPr="00761086" w:rsidRDefault="00A11ECC" w:rsidP="00A11ECC">
      <w:pPr>
        <w:spacing w:after="720"/>
        <w:ind w:right="19" w:firstLine="709"/>
        <w:jc w:val="both"/>
        <w:rPr>
          <w:sz w:val="28"/>
          <w:szCs w:val="28"/>
        </w:rPr>
      </w:pPr>
      <w:r w:rsidRPr="00A11EC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  <w:r w:rsidRPr="00761086">
        <w:rPr>
          <w:sz w:val="28"/>
          <w:szCs w:val="28"/>
        </w:rPr>
        <w:t xml:space="preserve"> </w:t>
      </w:r>
    </w:p>
    <w:p w:rsidR="00506647" w:rsidRDefault="00085CA8" w:rsidP="00761086">
      <w:pPr>
        <w:spacing w:after="960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="00A636C7" w:rsidRPr="00761086">
        <w:rPr>
          <w:sz w:val="28"/>
          <w:szCs w:val="28"/>
        </w:rPr>
        <w:t xml:space="preserve">       А.В.Скрипник</w:t>
      </w:r>
    </w:p>
    <w:sectPr w:rsidR="00506647" w:rsidSect="00761086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35" w:rsidRDefault="00EF6A35" w:rsidP="0001100D">
      <w:r>
        <w:separator/>
      </w:r>
    </w:p>
  </w:endnote>
  <w:endnote w:type="continuationSeparator" w:id="1">
    <w:p w:rsidR="00EF6A35" w:rsidRDefault="00EF6A35" w:rsidP="0001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35" w:rsidRDefault="00EF6A35" w:rsidP="0001100D">
      <w:r>
        <w:separator/>
      </w:r>
    </w:p>
  </w:footnote>
  <w:footnote w:type="continuationSeparator" w:id="1">
    <w:p w:rsidR="00EF6A35" w:rsidRDefault="00EF6A35" w:rsidP="0001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0D" w:rsidRDefault="0001100D">
    <w:pPr>
      <w:pStyle w:val="a4"/>
      <w:jc w:val="right"/>
    </w:pPr>
  </w:p>
  <w:p w:rsidR="0001100D" w:rsidRDefault="0001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01DC2"/>
    <w:rsid w:val="0001100D"/>
    <w:rsid w:val="00016CEE"/>
    <w:rsid w:val="00021C6F"/>
    <w:rsid w:val="00033791"/>
    <w:rsid w:val="000405B8"/>
    <w:rsid w:val="0004470A"/>
    <w:rsid w:val="00046A24"/>
    <w:rsid w:val="000549EE"/>
    <w:rsid w:val="000740F1"/>
    <w:rsid w:val="00082DBA"/>
    <w:rsid w:val="00085CA8"/>
    <w:rsid w:val="00096DF1"/>
    <w:rsid w:val="000D358A"/>
    <w:rsid w:val="00100DC7"/>
    <w:rsid w:val="00116617"/>
    <w:rsid w:val="001272D2"/>
    <w:rsid w:val="00137AA9"/>
    <w:rsid w:val="0014343E"/>
    <w:rsid w:val="001542EC"/>
    <w:rsid w:val="00161276"/>
    <w:rsid w:val="001B6C0E"/>
    <w:rsid w:val="001D3001"/>
    <w:rsid w:val="001F4AD4"/>
    <w:rsid w:val="001F56ED"/>
    <w:rsid w:val="002112F3"/>
    <w:rsid w:val="002523DE"/>
    <w:rsid w:val="00254852"/>
    <w:rsid w:val="00255063"/>
    <w:rsid w:val="00261A77"/>
    <w:rsid w:val="0026268E"/>
    <w:rsid w:val="00263283"/>
    <w:rsid w:val="00265051"/>
    <w:rsid w:val="00297600"/>
    <w:rsid w:val="002A70AA"/>
    <w:rsid w:val="002A7453"/>
    <w:rsid w:val="002E4306"/>
    <w:rsid w:val="00304066"/>
    <w:rsid w:val="00320BA3"/>
    <w:rsid w:val="00324812"/>
    <w:rsid w:val="003A4575"/>
    <w:rsid w:val="003B7EEC"/>
    <w:rsid w:val="003F0EBA"/>
    <w:rsid w:val="00401DC2"/>
    <w:rsid w:val="0041600C"/>
    <w:rsid w:val="00470870"/>
    <w:rsid w:val="004831F1"/>
    <w:rsid w:val="004A2F2D"/>
    <w:rsid w:val="004C55BB"/>
    <w:rsid w:val="004C68E9"/>
    <w:rsid w:val="004D6C39"/>
    <w:rsid w:val="004E6DBB"/>
    <w:rsid w:val="004F1AC4"/>
    <w:rsid w:val="00500346"/>
    <w:rsid w:val="00503D02"/>
    <w:rsid w:val="00506647"/>
    <w:rsid w:val="00512BC4"/>
    <w:rsid w:val="00534399"/>
    <w:rsid w:val="00534CBC"/>
    <w:rsid w:val="005430F8"/>
    <w:rsid w:val="00562FC1"/>
    <w:rsid w:val="00590CA7"/>
    <w:rsid w:val="005A7F14"/>
    <w:rsid w:val="005D18D6"/>
    <w:rsid w:val="005E110E"/>
    <w:rsid w:val="005E182E"/>
    <w:rsid w:val="005E3BB8"/>
    <w:rsid w:val="00601EAF"/>
    <w:rsid w:val="006210C3"/>
    <w:rsid w:val="006301D5"/>
    <w:rsid w:val="00656A9D"/>
    <w:rsid w:val="00674C89"/>
    <w:rsid w:val="006A4A24"/>
    <w:rsid w:val="006A51B0"/>
    <w:rsid w:val="006B3BE4"/>
    <w:rsid w:val="007537D1"/>
    <w:rsid w:val="00761086"/>
    <w:rsid w:val="00816112"/>
    <w:rsid w:val="008524EA"/>
    <w:rsid w:val="00852634"/>
    <w:rsid w:val="00855237"/>
    <w:rsid w:val="008A028C"/>
    <w:rsid w:val="008D32D3"/>
    <w:rsid w:val="008E2C78"/>
    <w:rsid w:val="008F0602"/>
    <w:rsid w:val="00901E7F"/>
    <w:rsid w:val="00911103"/>
    <w:rsid w:val="00956465"/>
    <w:rsid w:val="00963AE6"/>
    <w:rsid w:val="00975102"/>
    <w:rsid w:val="009918B2"/>
    <w:rsid w:val="009A3F72"/>
    <w:rsid w:val="009D1D34"/>
    <w:rsid w:val="009E22E9"/>
    <w:rsid w:val="009E606D"/>
    <w:rsid w:val="009F7CDB"/>
    <w:rsid w:val="00A006BE"/>
    <w:rsid w:val="00A11ECC"/>
    <w:rsid w:val="00A22A51"/>
    <w:rsid w:val="00A43554"/>
    <w:rsid w:val="00A636C7"/>
    <w:rsid w:val="00A814C9"/>
    <w:rsid w:val="00A83895"/>
    <w:rsid w:val="00A931AF"/>
    <w:rsid w:val="00AB1C75"/>
    <w:rsid w:val="00AC5EDF"/>
    <w:rsid w:val="00AD40FE"/>
    <w:rsid w:val="00AE2C51"/>
    <w:rsid w:val="00B36B28"/>
    <w:rsid w:val="00B56AC3"/>
    <w:rsid w:val="00BC48CE"/>
    <w:rsid w:val="00BF30E7"/>
    <w:rsid w:val="00BF5403"/>
    <w:rsid w:val="00BF55D4"/>
    <w:rsid w:val="00C13DE3"/>
    <w:rsid w:val="00C42CFA"/>
    <w:rsid w:val="00C47231"/>
    <w:rsid w:val="00C61B70"/>
    <w:rsid w:val="00C91445"/>
    <w:rsid w:val="00CB7E05"/>
    <w:rsid w:val="00CD7AFE"/>
    <w:rsid w:val="00CE6C7B"/>
    <w:rsid w:val="00D209AE"/>
    <w:rsid w:val="00D24401"/>
    <w:rsid w:val="00D4589B"/>
    <w:rsid w:val="00D6305F"/>
    <w:rsid w:val="00D7141C"/>
    <w:rsid w:val="00DF275F"/>
    <w:rsid w:val="00E03DD0"/>
    <w:rsid w:val="00E065FA"/>
    <w:rsid w:val="00E56516"/>
    <w:rsid w:val="00E8065C"/>
    <w:rsid w:val="00E814C5"/>
    <w:rsid w:val="00E84F24"/>
    <w:rsid w:val="00EA4E94"/>
    <w:rsid w:val="00EB4550"/>
    <w:rsid w:val="00ED12F1"/>
    <w:rsid w:val="00ED1BFE"/>
    <w:rsid w:val="00EF6A35"/>
    <w:rsid w:val="00F23C8F"/>
    <w:rsid w:val="00F41D6A"/>
    <w:rsid w:val="00F55E81"/>
    <w:rsid w:val="00F93508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01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0D"/>
    <w:rPr>
      <w:sz w:val="24"/>
      <w:szCs w:val="24"/>
    </w:rPr>
  </w:style>
  <w:style w:type="paragraph" w:styleId="a6">
    <w:name w:val="footer"/>
    <w:basedOn w:val="a"/>
    <w:link w:val="a7"/>
    <w:rsid w:val="0001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B6BD-5359-4F6E-8DC7-01C8E842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15034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30</cp:revision>
  <cp:lastPrinted>2018-07-10T14:17:00Z</cp:lastPrinted>
  <dcterms:created xsi:type="dcterms:W3CDTF">2016-06-14T08:42:00Z</dcterms:created>
  <dcterms:modified xsi:type="dcterms:W3CDTF">2018-07-13T12:00:00Z</dcterms:modified>
</cp:coreProperties>
</file>