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756534" w:rsidRDefault="00544BF2" w:rsidP="007565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34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756534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 w:rsidRPr="00756534">
        <w:rPr>
          <w:rFonts w:ascii="Times New Roman" w:hAnsi="Times New Roman" w:cs="Times New Roman"/>
          <w:sz w:val="28"/>
          <w:szCs w:val="28"/>
        </w:rPr>
        <w:t>Порядком проведения</w:t>
      </w:r>
      <w:bookmarkEnd w:id="0"/>
      <w:bookmarkEnd w:id="1"/>
      <w:r w:rsidR="004F7E62" w:rsidRP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263757" w:rsidRPr="0075653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</w:t>
      </w:r>
      <w:r w:rsidR="00263757" w:rsidRPr="00756534">
        <w:rPr>
          <w:rFonts w:ascii="Times New Roman" w:hAnsi="Times New Roman" w:cs="Times New Roman"/>
          <w:sz w:val="28"/>
          <w:szCs w:val="28"/>
        </w:rPr>
        <w:t>е</w:t>
      </w:r>
      <w:r w:rsidR="00263757" w:rsidRPr="00756534">
        <w:rPr>
          <w:rFonts w:ascii="Times New Roman" w:hAnsi="Times New Roman" w:cs="Times New Roman"/>
          <w:sz w:val="28"/>
          <w:szCs w:val="28"/>
        </w:rPr>
        <w:t>ствления предпринимательской и инвестиционной деятельности, утве</w:t>
      </w:r>
      <w:r w:rsidR="00263757" w:rsidRPr="00756534">
        <w:rPr>
          <w:rFonts w:ascii="Times New Roman" w:hAnsi="Times New Roman" w:cs="Times New Roman"/>
          <w:sz w:val="28"/>
          <w:szCs w:val="28"/>
        </w:rPr>
        <w:t>р</w:t>
      </w:r>
      <w:r w:rsidR="00263757" w:rsidRPr="00756534">
        <w:rPr>
          <w:rFonts w:ascii="Times New Roman" w:hAnsi="Times New Roman" w:cs="Times New Roman"/>
          <w:sz w:val="28"/>
          <w:szCs w:val="28"/>
        </w:rPr>
        <w:t>жденным постановлением администрации города Пятигорска от 04 дека</w:t>
      </w:r>
      <w:r w:rsidR="00263757" w:rsidRPr="00756534">
        <w:rPr>
          <w:rFonts w:ascii="Times New Roman" w:hAnsi="Times New Roman" w:cs="Times New Roman"/>
          <w:sz w:val="28"/>
          <w:szCs w:val="28"/>
        </w:rPr>
        <w:t>б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ря 2015 г. </w:t>
      </w:r>
      <w:r w:rsidR="00756534">
        <w:rPr>
          <w:rFonts w:ascii="Times New Roman" w:hAnsi="Times New Roman" w:cs="Times New Roman"/>
          <w:sz w:val="28"/>
          <w:szCs w:val="28"/>
        </w:rPr>
        <w:t xml:space="preserve">    </w:t>
      </w:r>
      <w:r w:rsidR="00263757" w:rsidRPr="00756534">
        <w:rPr>
          <w:rFonts w:ascii="Times New Roman" w:hAnsi="Times New Roman" w:cs="Times New Roman"/>
          <w:sz w:val="28"/>
          <w:szCs w:val="28"/>
        </w:rPr>
        <w:t>№ 5523</w:t>
      </w:r>
      <w:r w:rsidR="00B50E90" w:rsidRPr="00756534">
        <w:rPr>
          <w:rFonts w:ascii="Times New Roman" w:hAnsi="Times New Roman" w:cs="Times New Roman"/>
          <w:sz w:val="28"/>
          <w:szCs w:val="28"/>
        </w:rPr>
        <w:t>(в ред. от 20.08.2018 № 3224</w:t>
      </w:r>
      <w:r w:rsidR="00263757" w:rsidRPr="00756534">
        <w:rPr>
          <w:rFonts w:ascii="Times New Roman" w:hAnsi="Times New Roman" w:cs="Times New Roman"/>
          <w:sz w:val="28"/>
          <w:szCs w:val="28"/>
        </w:rPr>
        <w:t>)</w:t>
      </w:r>
      <w:r w:rsidR="00530641" w:rsidRPr="00756534">
        <w:rPr>
          <w:rFonts w:ascii="Times New Roman" w:hAnsi="Times New Roman" w:cs="Times New Roman"/>
          <w:sz w:val="28"/>
          <w:szCs w:val="28"/>
        </w:rPr>
        <w:t>,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4F7E62" w:rsidRP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712D83" w:rsidRPr="007565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F7A06" w:rsidRPr="00AF7A06">
        <w:rPr>
          <w:rFonts w:ascii="Times New Roman" w:hAnsi="Times New Roman" w:cs="Times New Roman"/>
          <w:sz w:val="28"/>
          <w:szCs w:val="28"/>
        </w:rPr>
        <w:t>п</w:t>
      </w:r>
      <w:r w:rsidR="00AF7A06" w:rsidRPr="00AF7A06">
        <w:rPr>
          <w:rFonts w:ascii="Times New Roman" w:hAnsi="Times New Roman" w:cs="Times New Roman"/>
          <w:sz w:val="28"/>
          <w:szCs w:val="28"/>
        </w:rPr>
        <w:t>о</w:t>
      </w:r>
      <w:r w:rsidR="00AF7A06" w:rsidRPr="00AF7A06">
        <w:rPr>
          <w:rFonts w:ascii="Times New Roman" w:hAnsi="Times New Roman" w:cs="Times New Roman"/>
          <w:sz w:val="28"/>
          <w:szCs w:val="28"/>
        </w:rPr>
        <w:t>становления администрации города Пятигорска «О внесении изменения в п.6 и о признании утратившим силу приложения к Порядку</w:t>
      </w:r>
      <w:proofErr w:type="gramEnd"/>
      <w:r w:rsidR="00AF7A06" w:rsidRPr="00AF7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A06" w:rsidRPr="00AF7A06">
        <w:rPr>
          <w:rFonts w:ascii="Times New Roman" w:hAnsi="Times New Roman" w:cs="Times New Roman"/>
          <w:sz w:val="28"/>
          <w:szCs w:val="28"/>
        </w:rPr>
        <w:t>организации и проведения конкурсов на право заключения договоров на установку и эк</w:t>
      </w:r>
      <w:r w:rsidR="00AF7A06" w:rsidRPr="00AF7A06">
        <w:rPr>
          <w:rFonts w:ascii="Times New Roman" w:hAnsi="Times New Roman" w:cs="Times New Roman"/>
          <w:sz w:val="28"/>
          <w:szCs w:val="28"/>
        </w:rPr>
        <w:t>с</w:t>
      </w:r>
      <w:r w:rsidR="00AF7A06" w:rsidRPr="00AF7A06">
        <w:rPr>
          <w:rFonts w:ascii="Times New Roman" w:hAnsi="Times New Roman" w:cs="Times New Roman"/>
          <w:sz w:val="28"/>
          <w:szCs w:val="28"/>
        </w:rPr>
        <w:t>плуатацию рекламных конструкций, утвержденный постановлением адм</w:t>
      </w:r>
      <w:r w:rsidR="00AF7A06" w:rsidRPr="00AF7A06">
        <w:rPr>
          <w:rFonts w:ascii="Times New Roman" w:hAnsi="Times New Roman" w:cs="Times New Roman"/>
          <w:sz w:val="28"/>
          <w:szCs w:val="28"/>
        </w:rPr>
        <w:t>и</w:t>
      </w:r>
      <w:r w:rsidR="00AF7A06" w:rsidRPr="00AF7A06">
        <w:rPr>
          <w:rFonts w:ascii="Times New Roman" w:hAnsi="Times New Roman" w:cs="Times New Roman"/>
          <w:sz w:val="28"/>
          <w:szCs w:val="28"/>
        </w:rPr>
        <w:t>нистрации города Пятигорска от 14.04.2014 № 1103 «Об утверждении П</w:t>
      </w:r>
      <w:r w:rsidR="00AF7A06" w:rsidRPr="00AF7A06">
        <w:rPr>
          <w:rFonts w:ascii="Times New Roman" w:hAnsi="Times New Roman" w:cs="Times New Roman"/>
          <w:sz w:val="28"/>
          <w:szCs w:val="28"/>
        </w:rPr>
        <w:t>о</w:t>
      </w:r>
      <w:r w:rsidR="00AF7A06" w:rsidRPr="00AF7A06">
        <w:rPr>
          <w:rFonts w:ascii="Times New Roman" w:hAnsi="Times New Roman" w:cs="Times New Roman"/>
          <w:sz w:val="28"/>
          <w:szCs w:val="28"/>
        </w:rPr>
        <w:t>рядка организации и проведения конкурсов на право заключения догов</w:t>
      </w:r>
      <w:r w:rsidR="00AF7A06" w:rsidRPr="00AF7A06">
        <w:rPr>
          <w:rFonts w:ascii="Times New Roman" w:hAnsi="Times New Roman" w:cs="Times New Roman"/>
          <w:sz w:val="28"/>
          <w:szCs w:val="28"/>
        </w:rPr>
        <w:t>о</w:t>
      </w:r>
      <w:r w:rsidR="00AF7A06" w:rsidRPr="00AF7A06">
        <w:rPr>
          <w:rFonts w:ascii="Times New Roman" w:hAnsi="Times New Roman" w:cs="Times New Roman"/>
          <w:sz w:val="28"/>
          <w:szCs w:val="28"/>
        </w:rPr>
        <w:t>ров на установку и эксплуатацию рекламных конструкций»</w:t>
      </w:r>
      <w:r w:rsidR="00756534" w:rsidRPr="001F0ECD">
        <w:rPr>
          <w:rFonts w:ascii="Times New Roman" w:hAnsi="Times New Roman" w:cs="Times New Roman"/>
          <w:sz w:val="28"/>
          <w:szCs w:val="28"/>
        </w:rPr>
        <w:t xml:space="preserve">,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</w:t>
      </w:r>
      <w:r w:rsidR="00A66642" w:rsidRPr="00512D81">
        <w:rPr>
          <w:rFonts w:ascii="Times New Roman" w:hAnsi="Times New Roman" w:cs="Times New Roman"/>
          <w:sz w:val="28"/>
          <w:szCs w:val="28"/>
        </w:rPr>
        <w:t>н</w:t>
      </w:r>
      <w:r w:rsidR="00A66642" w:rsidRPr="00512D81">
        <w:rPr>
          <w:rFonts w:ascii="Times New Roman" w:hAnsi="Times New Roman" w:cs="Times New Roman"/>
          <w:sz w:val="28"/>
          <w:szCs w:val="28"/>
        </w:rPr>
        <w:t>ный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AF7A06" w:rsidRPr="00B746C9">
        <w:rPr>
          <w:rFonts w:ascii="Times New Roman" w:hAnsi="Times New Roman" w:cs="Times New Roman"/>
          <w:sz w:val="28"/>
          <w:szCs w:val="28"/>
        </w:rPr>
        <w:t>отдел</w:t>
      </w:r>
      <w:r w:rsidR="00AF7A06">
        <w:rPr>
          <w:rFonts w:ascii="Times New Roman" w:hAnsi="Times New Roman" w:cs="Times New Roman"/>
          <w:sz w:val="28"/>
          <w:szCs w:val="28"/>
        </w:rPr>
        <w:t>ом</w:t>
      </w:r>
      <w:r w:rsidR="00AF7A06" w:rsidRPr="00B746C9">
        <w:rPr>
          <w:rFonts w:ascii="Times New Roman" w:hAnsi="Times New Roman" w:cs="Times New Roman"/>
          <w:sz w:val="28"/>
          <w:szCs w:val="28"/>
        </w:rPr>
        <w:t xml:space="preserve"> </w:t>
      </w:r>
      <w:r w:rsidR="00AF7A06">
        <w:rPr>
          <w:rFonts w:ascii="Times New Roman" w:hAnsi="Times New Roman" w:cs="Times New Roman"/>
          <w:sz w:val="28"/>
          <w:szCs w:val="28"/>
        </w:rPr>
        <w:t>торговли, бытовых услуг и защиты прав потребителей</w:t>
      </w:r>
      <w:r w:rsidR="00AF7A06" w:rsidRPr="00B746C9">
        <w:rPr>
          <w:rFonts w:ascii="Times New Roman" w:hAnsi="Times New Roman" w:cs="Times New Roman"/>
          <w:sz w:val="28"/>
          <w:szCs w:val="28"/>
        </w:rPr>
        <w:t xml:space="preserve"> адм</w:t>
      </w:r>
      <w:r w:rsidR="00AF7A06" w:rsidRPr="00B746C9">
        <w:rPr>
          <w:rFonts w:ascii="Times New Roman" w:hAnsi="Times New Roman" w:cs="Times New Roman"/>
          <w:sz w:val="28"/>
          <w:szCs w:val="28"/>
        </w:rPr>
        <w:t>и</w:t>
      </w:r>
      <w:r w:rsidR="00AF7A06" w:rsidRPr="00B746C9">
        <w:rPr>
          <w:rFonts w:ascii="Times New Roman" w:hAnsi="Times New Roman" w:cs="Times New Roman"/>
          <w:sz w:val="28"/>
          <w:szCs w:val="28"/>
        </w:rPr>
        <w:t>нистрации города Пятигорска</w:t>
      </w:r>
      <w:r w:rsidR="00AF7A06">
        <w:rPr>
          <w:rFonts w:ascii="Times New Roman" w:hAnsi="Times New Roman" w:cs="Times New Roman"/>
          <w:sz w:val="28"/>
          <w:szCs w:val="28"/>
        </w:rPr>
        <w:t xml:space="preserve"> </w:t>
      </w:r>
      <w:r w:rsidR="006B62AE">
        <w:rPr>
          <w:rFonts w:ascii="Times New Roman" w:hAnsi="Times New Roman" w:cs="Times New Roman"/>
          <w:sz w:val="28"/>
          <w:szCs w:val="28"/>
        </w:rPr>
        <w:t>(далее соответственно – проект правового акта, разработчик)</w:t>
      </w:r>
      <w:bookmarkStart w:id="2" w:name="_GoBack"/>
      <w:bookmarkEnd w:id="2"/>
      <w:r w:rsidRPr="00512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AF7A06">
        <w:rPr>
          <w:rFonts w:ascii="Times New Roman" w:hAnsi="Times New Roman" w:cs="Times New Roman"/>
          <w:sz w:val="28"/>
          <w:szCs w:val="28"/>
        </w:rPr>
        <w:t>17</w:t>
      </w:r>
      <w:r w:rsid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AF7A06">
        <w:rPr>
          <w:rFonts w:ascii="Times New Roman" w:hAnsi="Times New Roman" w:cs="Times New Roman"/>
          <w:sz w:val="28"/>
          <w:szCs w:val="28"/>
        </w:rPr>
        <w:t>февраля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AF7A06">
        <w:rPr>
          <w:rFonts w:ascii="Times New Roman" w:hAnsi="Times New Roman" w:cs="Times New Roman"/>
          <w:sz w:val="28"/>
          <w:szCs w:val="28"/>
        </w:rPr>
        <w:t xml:space="preserve"> 10</w:t>
      </w:r>
      <w:r w:rsidR="001F0ECD">
        <w:rPr>
          <w:rFonts w:ascii="Times New Roman" w:hAnsi="Times New Roman" w:cs="Times New Roman"/>
          <w:sz w:val="28"/>
          <w:szCs w:val="28"/>
        </w:rPr>
        <w:t xml:space="preserve"> </w:t>
      </w:r>
      <w:r w:rsidR="00AF7A06">
        <w:rPr>
          <w:rFonts w:ascii="Times New Roman" w:hAnsi="Times New Roman" w:cs="Times New Roman"/>
          <w:sz w:val="28"/>
          <w:szCs w:val="28"/>
        </w:rPr>
        <w:t>марта</w:t>
      </w:r>
      <w:r w:rsidR="00756534">
        <w:rPr>
          <w:rFonts w:ascii="Times New Roman" w:hAnsi="Times New Roman" w:cs="Times New Roman"/>
          <w:sz w:val="28"/>
          <w:szCs w:val="28"/>
        </w:rPr>
        <w:t xml:space="preserve"> 2020</w:t>
      </w:r>
      <w:r w:rsidR="004F7E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</w:t>
      </w:r>
      <w:r w:rsidR="006F5AF0">
        <w:rPr>
          <w:rFonts w:ascii="Times New Roman" w:hAnsi="Times New Roman" w:cs="Times New Roman"/>
          <w:sz w:val="28"/>
          <w:szCs w:val="28"/>
        </w:rPr>
        <w:t>твия, соблюдены в полном объеме;</w:t>
      </w:r>
    </w:p>
    <w:p w:rsidR="00EB02C6" w:rsidRPr="00EB02C6" w:rsidRDefault="00AF7A06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F7A06">
        <w:rPr>
          <w:rFonts w:ascii="Times New Roman" w:hAnsi="Times New Roman" w:cs="Times New Roman"/>
          <w:sz w:val="28"/>
          <w:szCs w:val="28"/>
        </w:rPr>
        <w:t>постановления администрации города Пятигорска «О внес</w:t>
      </w:r>
      <w:r w:rsidRPr="00AF7A06">
        <w:rPr>
          <w:rFonts w:ascii="Times New Roman" w:hAnsi="Times New Roman" w:cs="Times New Roman"/>
          <w:sz w:val="28"/>
          <w:szCs w:val="28"/>
        </w:rPr>
        <w:t>е</w:t>
      </w:r>
      <w:r w:rsidRPr="00AF7A06">
        <w:rPr>
          <w:rFonts w:ascii="Times New Roman" w:hAnsi="Times New Roman" w:cs="Times New Roman"/>
          <w:sz w:val="28"/>
          <w:szCs w:val="28"/>
        </w:rPr>
        <w:t>нии изменения в п.6 и о признании утратившим силу приложения к Поря</w:t>
      </w:r>
      <w:r w:rsidRPr="00AF7A06">
        <w:rPr>
          <w:rFonts w:ascii="Times New Roman" w:hAnsi="Times New Roman" w:cs="Times New Roman"/>
          <w:sz w:val="28"/>
          <w:szCs w:val="28"/>
        </w:rPr>
        <w:t>д</w:t>
      </w:r>
      <w:r w:rsidRPr="00AF7A06">
        <w:rPr>
          <w:rFonts w:ascii="Times New Roman" w:hAnsi="Times New Roman" w:cs="Times New Roman"/>
          <w:sz w:val="28"/>
          <w:szCs w:val="28"/>
        </w:rPr>
        <w:t>ку организации и проведения конкурсов на право заключения договоров на установку и эксплуатацию рекламных конструкций, утвержденный пост</w:t>
      </w:r>
      <w:r w:rsidRPr="00AF7A06">
        <w:rPr>
          <w:rFonts w:ascii="Times New Roman" w:hAnsi="Times New Roman" w:cs="Times New Roman"/>
          <w:sz w:val="28"/>
          <w:szCs w:val="28"/>
        </w:rPr>
        <w:t>а</w:t>
      </w:r>
      <w:r w:rsidRPr="00AF7A06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14.04.2014 № 1103 «Об утверждении Порядка организации и проведения конкурсов на право з</w:t>
      </w:r>
      <w:r w:rsidRPr="00AF7A06">
        <w:rPr>
          <w:rFonts w:ascii="Times New Roman" w:hAnsi="Times New Roman" w:cs="Times New Roman"/>
          <w:sz w:val="28"/>
          <w:szCs w:val="28"/>
        </w:rPr>
        <w:t>а</w:t>
      </w:r>
      <w:r w:rsidRPr="00AF7A06">
        <w:rPr>
          <w:rFonts w:ascii="Times New Roman" w:hAnsi="Times New Roman" w:cs="Times New Roman"/>
          <w:sz w:val="28"/>
          <w:szCs w:val="28"/>
        </w:rPr>
        <w:t>ключения договоров на установку и эксплуатацию рекламных констру</w:t>
      </w:r>
      <w:r w:rsidRPr="00AF7A06">
        <w:rPr>
          <w:rFonts w:ascii="Times New Roman" w:hAnsi="Times New Roman" w:cs="Times New Roman"/>
          <w:sz w:val="28"/>
          <w:szCs w:val="28"/>
        </w:rPr>
        <w:t>к</w:t>
      </w:r>
      <w:r w:rsidRPr="00AF7A06">
        <w:rPr>
          <w:rFonts w:ascii="Times New Roman" w:hAnsi="Times New Roman" w:cs="Times New Roman"/>
          <w:sz w:val="28"/>
          <w:szCs w:val="28"/>
        </w:rPr>
        <w:t>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C6" w:rsidRPr="00EB02C6">
        <w:rPr>
          <w:rFonts w:ascii="Times New Roman" w:hAnsi="Times New Roman" w:cs="Times New Roman"/>
          <w:sz w:val="28"/>
          <w:szCs w:val="28"/>
        </w:rPr>
        <w:t>не содержит</w:t>
      </w:r>
      <w:proofErr w:type="gramEnd"/>
      <w:r w:rsidR="00EB02C6" w:rsidRPr="00EB02C6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собствующих возникновению необоснованных расходов субъектов пре</w:t>
      </w:r>
      <w:r w:rsidR="00EB02C6" w:rsidRPr="00EB02C6">
        <w:rPr>
          <w:rFonts w:ascii="Times New Roman" w:hAnsi="Times New Roman" w:cs="Times New Roman"/>
          <w:sz w:val="28"/>
          <w:szCs w:val="28"/>
        </w:rPr>
        <w:t>д</w:t>
      </w:r>
      <w:r w:rsidR="00EB02C6" w:rsidRPr="00EB02C6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 и бюджета города-</w:t>
      </w:r>
      <w:r w:rsidR="00EB02C6" w:rsidRPr="00EB02C6">
        <w:rPr>
          <w:rFonts w:ascii="Times New Roman" w:hAnsi="Times New Roman" w:cs="Times New Roman"/>
          <w:sz w:val="28"/>
          <w:szCs w:val="28"/>
        </w:rPr>
        <w:lastRenderedPageBreak/>
        <w:t>курорта Пятигорска. Принятие проекта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дополнительных финансовых средств из бю</w:t>
      </w:r>
      <w:r w:rsidR="006F5AF0">
        <w:rPr>
          <w:rFonts w:ascii="Times New Roman" w:hAnsi="Times New Roman" w:cs="Times New Roman"/>
          <w:sz w:val="28"/>
          <w:szCs w:val="28"/>
        </w:rPr>
        <w:t>джета города-курорта Пятигорска;</w:t>
      </w:r>
    </w:p>
    <w:p w:rsidR="00263757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33" w:rsidRDefault="00A66033" w:rsidP="00A66033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И.о. начальника </w:t>
      </w:r>
    </w:p>
    <w:p w:rsidR="00A66033" w:rsidRDefault="00A66033" w:rsidP="00A66033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Управления экономического </w:t>
      </w:r>
    </w:p>
    <w:p w:rsidR="00A66033" w:rsidRDefault="00A66033" w:rsidP="00A66033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развития администрации </w:t>
      </w:r>
    </w:p>
    <w:p w:rsidR="00A66033" w:rsidRDefault="00A66033" w:rsidP="00A66033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города Пятигорска                                                                               В.П.Белов</w:t>
      </w:r>
    </w:p>
    <w:p w:rsidR="00961B45" w:rsidRDefault="00961B45" w:rsidP="00A66033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0ECD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4C6D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1D50"/>
    <w:rsid w:val="00582DF4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56534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2547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E6579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033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AF7A06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B7148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BED6-915C-4304-B374-589CA838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2016-02-25T12:26:00Z</cp:lastPrinted>
  <dcterms:created xsi:type="dcterms:W3CDTF">2020-01-10T11:50:00Z</dcterms:created>
  <dcterms:modified xsi:type="dcterms:W3CDTF">2021-01-12T07:24:00Z</dcterms:modified>
</cp:coreProperties>
</file>