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E266D8" w:rsidRDefault="00C8416E" w:rsidP="002C1BF8">
      <w:pPr>
        <w:jc w:val="both"/>
        <w:rPr>
          <w:szCs w:val="28"/>
        </w:rPr>
      </w:pPr>
      <w:r>
        <w:rPr>
          <w:szCs w:val="28"/>
        </w:rPr>
        <w:t>27 августа 2021 года</w:t>
      </w:r>
      <w:r w:rsidR="002C1BF8" w:rsidRPr="00E266D8">
        <w:rPr>
          <w:szCs w:val="28"/>
        </w:rPr>
        <w:t xml:space="preserve">                                                                                  № 1</w:t>
      </w:r>
      <w:r w:rsidR="009570BE" w:rsidRPr="00E266D8">
        <w:rPr>
          <w:szCs w:val="28"/>
        </w:rPr>
        <w:t>6</w:t>
      </w:r>
      <w:r w:rsidR="002C1BF8" w:rsidRPr="00E266D8">
        <w:rPr>
          <w:szCs w:val="28"/>
        </w:rPr>
        <w:t>/</w:t>
      </w:r>
      <w:r w:rsidR="00A74792" w:rsidRPr="00E266D8">
        <w:rPr>
          <w:szCs w:val="28"/>
        </w:rPr>
        <w:t>1</w:t>
      </w:r>
      <w:r w:rsidR="00E266D8" w:rsidRPr="00E266D8">
        <w:rPr>
          <w:szCs w:val="28"/>
        </w:rPr>
        <w:t>22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D4206D" w:rsidRDefault="00D4206D" w:rsidP="002C1BF8"/>
    <w:p w:rsidR="009570BE" w:rsidRDefault="00040741" w:rsidP="009570BE">
      <w:pPr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>№ 1</w:t>
      </w:r>
      <w:r w:rsidR="00A74792">
        <w:rPr>
          <w:szCs w:val="28"/>
        </w:rPr>
        <w:t>300</w:t>
      </w:r>
      <w:r w:rsidR="00F666F5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Default="00040741" w:rsidP="00040741">
      <w:pPr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 «Об основных гарантиях избирательных прав и права на участие в референдуме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 утвержденного постановлением ЦИК России от 5 декабря 2012 года </w:t>
      </w:r>
      <w:r w:rsidR="009B1044">
        <w:rPr>
          <w:b w:val="0"/>
          <w:sz w:val="28"/>
          <w:szCs w:val="28"/>
        </w:rPr>
        <w:t xml:space="preserve">             </w:t>
      </w:r>
      <w:r w:rsidR="00040741">
        <w:rPr>
          <w:b w:val="0"/>
          <w:sz w:val="28"/>
          <w:szCs w:val="28"/>
        </w:rPr>
        <w:t>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6B5EFF" w:rsidRDefault="006B5EFF" w:rsidP="00040741">
      <w:pPr>
        <w:jc w:val="both"/>
      </w:pPr>
    </w:p>
    <w:p w:rsidR="00040741" w:rsidRDefault="00040741" w:rsidP="00040741">
      <w:r>
        <w:t>ПОСТАНОВЛЯЕТ:</w:t>
      </w:r>
    </w:p>
    <w:p w:rsidR="006B5EFF" w:rsidRDefault="006B5EFF" w:rsidP="00040741"/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</w:t>
      </w:r>
      <w:r w:rsidR="009B1044">
        <w:rPr>
          <w:szCs w:val="28"/>
        </w:rPr>
        <w:t>в</w:t>
      </w:r>
      <w:r w:rsidR="005803A9">
        <w:rPr>
          <w:szCs w:val="28"/>
        </w:rPr>
        <w:t>ой избирательной комиссии № 1</w:t>
      </w:r>
      <w:r w:rsidR="00A74792">
        <w:rPr>
          <w:szCs w:val="28"/>
        </w:rPr>
        <w:t>300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p w:rsidR="002E7F84" w:rsidRDefault="002E7F84" w:rsidP="00040741">
      <w:pPr>
        <w:pStyle w:val="af9"/>
        <w:keepLines/>
        <w:spacing w:after="0"/>
        <w:ind w:firstLine="720"/>
        <w:jc w:val="both"/>
        <w:rPr>
          <w:szCs w:val="28"/>
        </w:rPr>
      </w:pPr>
    </w:p>
    <w:tbl>
      <w:tblPr>
        <w:tblW w:w="11023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267"/>
        <w:gridCol w:w="1702"/>
        <w:gridCol w:w="2410"/>
        <w:gridCol w:w="2552"/>
        <w:gridCol w:w="1559"/>
      </w:tblGrid>
      <w:tr w:rsidR="006F3D5E" w:rsidRPr="00D4206D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4206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4206D">
              <w:rPr>
                <w:sz w:val="20"/>
                <w:szCs w:val="20"/>
              </w:rPr>
              <w:t>/</w:t>
            </w:r>
            <w:proofErr w:type="spellStart"/>
            <w:r w:rsidRPr="00D4206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Вид субъекта выдвижения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№ избирательного участка</w:t>
            </w:r>
          </w:p>
        </w:tc>
      </w:tr>
      <w:tr w:rsidR="00A74792" w:rsidRPr="00D4206D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92" w:rsidRPr="00D4206D" w:rsidRDefault="00A74792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792" w:rsidRPr="00124FA9" w:rsidRDefault="00A74792" w:rsidP="00E704F6">
            <w:pPr>
              <w:jc w:val="both"/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Степанова Светлана Владимировна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92" w:rsidRPr="00124FA9" w:rsidRDefault="00A74792" w:rsidP="00E704F6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1972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92" w:rsidRPr="00124FA9" w:rsidRDefault="00A74792" w:rsidP="00E704F6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792" w:rsidRPr="00124FA9" w:rsidRDefault="00A74792" w:rsidP="00E704F6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ГКУЗ «Ставропольский краевой госпиталь для ветеранов войн»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792" w:rsidRPr="00124FA9" w:rsidRDefault="00A74792" w:rsidP="00E704F6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1300</w:t>
            </w:r>
          </w:p>
        </w:tc>
      </w:tr>
      <w:tr w:rsidR="00A74792" w:rsidRPr="00D4206D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92" w:rsidRPr="00D4206D" w:rsidRDefault="00A74792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92" w:rsidRPr="00124FA9" w:rsidRDefault="00A74792" w:rsidP="00E704F6">
            <w:pPr>
              <w:jc w:val="both"/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Артемьев Алексей Валентинович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92" w:rsidRPr="00124FA9" w:rsidRDefault="00A74792" w:rsidP="00E704F6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92" w:rsidRPr="00124FA9" w:rsidRDefault="00A74792" w:rsidP="00E704F6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92" w:rsidRPr="00124FA9" w:rsidRDefault="00A74792" w:rsidP="00E704F6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ГКУЗ «Ставропольский краевой госпиталь для ветеранов войн»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92" w:rsidRPr="00124FA9" w:rsidRDefault="00A74792" w:rsidP="00E704F6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1300</w:t>
            </w:r>
          </w:p>
        </w:tc>
      </w:tr>
      <w:tr w:rsidR="00A74792" w:rsidRPr="00D4206D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92" w:rsidRPr="00D4206D" w:rsidRDefault="00A74792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92" w:rsidRPr="00124FA9" w:rsidRDefault="00A74792" w:rsidP="00E704F6">
            <w:pPr>
              <w:jc w:val="both"/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Тиджиева</w:t>
            </w:r>
            <w:proofErr w:type="spellEnd"/>
            <w:r w:rsidRPr="00124FA9">
              <w:rPr>
                <w:sz w:val="20"/>
                <w:szCs w:val="20"/>
              </w:rPr>
              <w:t xml:space="preserve"> </w:t>
            </w:r>
            <w:proofErr w:type="spellStart"/>
            <w:r w:rsidRPr="00124FA9">
              <w:rPr>
                <w:sz w:val="20"/>
                <w:szCs w:val="20"/>
              </w:rPr>
              <w:t>Эльмира</w:t>
            </w:r>
            <w:proofErr w:type="spellEnd"/>
            <w:r w:rsidRPr="00124FA9">
              <w:rPr>
                <w:sz w:val="20"/>
                <w:szCs w:val="20"/>
              </w:rPr>
              <w:t xml:space="preserve"> Магометовна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92" w:rsidRPr="00124FA9" w:rsidRDefault="00A74792" w:rsidP="00E704F6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1951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92" w:rsidRPr="00124FA9" w:rsidRDefault="00A74792" w:rsidP="00E704F6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92" w:rsidRPr="00124FA9" w:rsidRDefault="00A74792" w:rsidP="00E704F6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ГКУЗ «Ставропольский краевой госпиталь для ветеранов войн»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92" w:rsidRPr="00124FA9" w:rsidRDefault="00A74792" w:rsidP="00E704F6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1300</w:t>
            </w:r>
          </w:p>
        </w:tc>
      </w:tr>
      <w:tr w:rsidR="00A74792" w:rsidRPr="00D4206D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92" w:rsidRPr="00D4206D" w:rsidRDefault="00A74792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92" w:rsidRPr="00124FA9" w:rsidRDefault="00A74792" w:rsidP="00E704F6">
            <w:pPr>
              <w:jc w:val="both"/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Прокудина Любовь Николаевна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92" w:rsidRPr="00124FA9" w:rsidRDefault="00A74792" w:rsidP="00E704F6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1941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92" w:rsidRPr="00124FA9" w:rsidRDefault="00A74792" w:rsidP="00E704F6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92" w:rsidRPr="00124FA9" w:rsidRDefault="00A74792" w:rsidP="00E704F6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ГКУЗ «Ставропольский краевой госпиталь для ветеранов войн»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92" w:rsidRPr="00124FA9" w:rsidRDefault="00A74792" w:rsidP="00E704F6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1300</w:t>
            </w:r>
          </w:p>
        </w:tc>
      </w:tr>
      <w:tr w:rsidR="00A74792" w:rsidRPr="00D4206D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92" w:rsidRPr="00D4206D" w:rsidRDefault="00A74792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92" w:rsidRPr="00124FA9" w:rsidRDefault="00A74792" w:rsidP="00E704F6">
            <w:pPr>
              <w:jc w:val="both"/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Христенко Галина Валерьевна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92" w:rsidRPr="00124FA9" w:rsidRDefault="00A74792" w:rsidP="00E704F6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1970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92" w:rsidRPr="00124FA9" w:rsidRDefault="00A74792" w:rsidP="00E704F6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92" w:rsidRPr="00124FA9" w:rsidRDefault="00A74792" w:rsidP="00E704F6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ГКУЗ «Ставропольский краевой госпиталь для ветеранов войн»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792" w:rsidRPr="00124FA9" w:rsidRDefault="00A74792" w:rsidP="00E704F6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1300</w:t>
            </w:r>
          </w:p>
        </w:tc>
      </w:tr>
      <w:tr w:rsidR="00E704F6" w:rsidRPr="00D4206D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4F6" w:rsidRDefault="00E704F6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4F6" w:rsidRPr="00124FA9" w:rsidRDefault="00E704F6" w:rsidP="00E704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Смагина Людмила Алексеевна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4F6" w:rsidRPr="00124FA9" w:rsidRDefault="00E704F6" w:rsidP="00E7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4F6" w:rsidRPr="00124FA9" w:rsidRDefault="00E704F6" w:rsidP="00E704F6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4F6" w:rsidRPr="00124FA9" w:rsidRDefault="00E704F6" w:rsidP="00E704F6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ГКУЗ «Ставропольский краевой госпиталь для ветеранов войн»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4F6" w:rsidRPr="00124FA9" w:rsidRDefault="00E704F6" w:rsidP="00E70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</w:tr>
    </w:tbl>
    <w:p w:rsidR="006F3D5E" w:rsidRDefault="006F3D5E" w:rsidP="00040741">
      <w:pPr>
        <w:keepLines/>
        <w:ind w:firstLine="720"/>
        <w:jc w:val="both"/>
      </w:pPr>
    </w:p>
    <w:p w:rsidR="00A74792" w:rsidRPr="00E704F6" w:rsidRDefault="00A74792" w:rsidP="00040741">
      <w:pPr>
        <w:keepLines/>
        <w:ind w:firstLine="720"/>
        <w:jc w:val="both"/>
        <w:rPr>
          <w:szCs w:val="28"/>
        </w:rPr>
      </w:pPr>
      <w:r w:rsidRPr="00E704F6">
        <w:rPr>
          <w:szCs w:val="28"/>
        </w:rPr>
        <w:lastRenderedPageBreak/>
        <w:t xml:space="preserve">2. Назначить председателем участковой избирательной комиссии         № 1300 </w:t>
      </w:r>
      <w:r w:rsidR="00E704F6" w:rsidRPr="00E704F6">
        <w:rPr>
          <w:szCs w:val="28"/>
        </w:rPr>
        <w:t>Прокудин</w:t>
      </w:r>
      <w:r w:rsidR="00DD6B3A">
        <w:rPr>
          <w:szCs w:val="28"/>
        </w:rPr>
        <w:t>у</w:t>
      </w:r>
      <w:r w:rsidR="00E704F6" w:rsidRPr="00E704F6">
        <w:rPr>
          <w:szCs w:val="28"/>
        </w:rPr>
        <w:t xml:space="preserve"> Любовь Николаевн</w:t>
      </w:r>
      <w:r w:rsidR="00DD6B3A">
        <w:rPr>
          <w:szCs w:val="28"/>
        </w:rPr>
        <w:t>у</w:t>
      </w:r>
      <w:r w:rsidRPr="00E704F6">
        <w:rPr>
          <w:szCs w:val="28"/>
        </w:rPr>
        <w:t>.</w:t>
      </w:r>
    </w:p>
    <w:p w:rsidR="00040741" w:rsidRDefault="00A74792" w:rsidP="00040741">
      <w:pPr>
        <w:keepLines/>
        <w:ind w:firstLine="720"/>
        <w:jc w:val="both"/>
        <w:rPr>
          <w:szCs w:val="28"/>
        </w:rPr>
      </w:pPr>
      <w:r>
        <w:t>3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A74792" w:rsidP="006F3D5E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>ую комиссию № 1</w:t>
      </w:r>
      <w:r>
        <w:rPr>
          <w:szCs w:val="28"/>
        </w:rPr>
        <w:t>300</w:t>
      </w:r>
      <w:r w:rsidR="006F3D5E">
        <w:rPr>
          <w:szCs w:val="28"/>
        </w:rPr>
        <w:t>.</w:t>
      </w:r>
    </w:p>
    <w:p w:rsidR="006F3D5E" w:rsidRDefault="00A74792" w:rsidP="006F3D5E">
      <w:pPr>
        <w:keepLines/>
        <w:ind w:firstLine="720"/>
        <w:jc w:val="both"/>
        <w:rPr>
          <w:szCs w:val="28"/>
        </w:rPr>
      </w:pPr>
      <w:r>
        <w:rPr>
          <w:szCs w:val="28"/>
        </w:rPr>
        <w:t>5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 xml:space="preserve">Опубликовать (обнародовать) настоящее постановление на официальном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A74792" w:rsidP="0004074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p w:rsidR="00040741" w:rsidRDefault="00040741" w:rsidP="00040741">
      <w:pPr>
        <w:spacing w:line="216" w:lineRule="auto"/>
        <w:jc w:val="both"/>
        <w:rPr>
          <w:szCs w:val="28"/>
        </w:rPr>
      </w:pPr>
    </w:p>
    <w:p w:rsidR="00D4206D" w:rsidRDefault="00D4206D" w:rsidP="00040741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Default="00040741" w:rsidP="00040741">
            <w:pPr>
              <w:jc w:val="right"/>
              <w:rPr>
                <w:szCs w:val="28"/>
              </w:rPr>
            </w:pPr>
          </w:p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С.В.Фетисова</w:t>
            </w:r>
          </w:p>
        </w:tc>
      </w:tr>
      <w:bookmarkEnd w:id="0"/>
    </w:tbl>
    <w:p w:rsidR="00040741" w:rsidRDefault="00040741" w:rsidP="00FD7A87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4F6" w:rsidRDefault="00E704F6">
      <w:r>
        <w:separator/>
      </w:r>
    </w:p>
  </w:endnote>
  <w:endnote w:type="continuationSeparator" w:id="1">
    <w:p w:rsidR="00E704F6" w:rsidRDefault="00E70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4F6" w:rsidRDefault="00E704F6">
      <w:r>
        <w:separator/>
      </w:r>
    </w:p>
  </w:footnote>
  <w:footnote w:type="continuationSeparator" w:id="1">
    <w:p w:rsidR="00E704F6" w:rsidRDefault="00E704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7D80"/>
    <w:rsid w:val="000E1D4B"/>
    <w:rsid w:val="000E5365"/>
    <w:rsid w:val="000E5E2E"/>
    <w:rsid w:val="000F0720"/>
    <w:rsid w:val="000F4BDF"/>
    <w:rsid w:val="00104FFF"/>
    <w:rsid w:val="001062B9"/>
    <w:rsid w:val="0012087B"/>
    <w:rsid w:val="001217AA"/>
    <w:rsid w:val="00124FA9"/>
    <w:rsid w:val="0013260B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492C"/>
    <w:rsid w:val="00272F34"/>
    <w:rsid w:val="0027343E"/>
    <w:rsid w:val="00274D6D"/>
    <w:rsid w:val="0027575A"/>
    <w:rsid w:val="002839F2"/>
    <w:rsid w:val="002848A4"/>
    <w:rsid w:val="002910E4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E7F84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67C1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139B"/>
    <w:rsid w:val="004042B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63B4C"/>
    <w:rsid w:val="00472078"/>
    <w:rsid w:val="00476FB4"/>
    <w:rsid w:val="00482B82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03A9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1672B"/>
    <w:rsid w:val="00617DB7"/>
    <w:rsid w:val="0062252F"/>
    <w:rsid w:val="00624320"/>
    <w:rsid w:val="00630879"/>
    <w:rsid w:val="00640D05"/>
    <w:rsid w:val="00645277"/>
    <w:rsid w:val="0065041A"/>
    <w:rsid w:val="00651D06"/>
    <w:rsid w:val="006615A7"/>
    <w:rsid w:val="00662DDF"/>
    <w:rsid w:val="00670430"/>
    <w:rsid w:val="006764D6"/>
    <w:rsid w:val="00681C36"/>
    <w:rsid w:val="00686C7C"/>
    <w:rsid w:val="00691195"/>
    <w:rsid w:val="00691341"/>
    <w:rsid w:val="006A0A1C"/>
    <w:rsid w:val="006A24B5"/>
    <w:rsid w:val="006B03DC"/>
    <w:rsid w:val="006B36A0"/>
    <w:rsid w:val="006B5534"/>
    <w:rsid w:val="006B5EFF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7184"/>
    <w:rsid w:val="00876566"/>
    <w:rsid w:val="008775E5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1FA3"/>
    <w:rsid w:val="009745D9"/>
    <w:rsid w:val="00975C69"/>
    <w:rsid w:val="00976D47"/>
    <w:rsid w:val="00984955"/>
    <w:rsid w:val="00984AD2"/>
    <w:rsid w:val="00986F63"/>
    <w:rsid w:val="009908A4"/>
    <w:rsid w:val="00990C01"/>
    <w:rsid w:val="009B1044"/>
    <w:rsid w:val="009B70C8"/>
    <w:rsid w:val="009C5075"/>
    <w:rsid w:val="009C536D"/>
    <w:rsid w:val="009E00CF"/>
    <w:rsid w:val="009F1930"/>
    <w:rsid w:val="009F65C6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4792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5F05"/>
    <w:rsid w:val="00B200C2"/>
    <w:rsid w:val="00B22BE3"/>
    <w:rsid w:val="00B359E1"/>
    <w:rsid w:val="00B4094A"/>
    <w:rsid w:val="00B450DF"/>
    <w:rsid w:val="00B51583"/>
    <w:rsid w:val="00B5369E"/>
    <w:rsid w:val="00B7085E"/>
    <w:rsid w:val="00B75ACC"/>
    <w:rsid w:val="00B771F5"/>
    <w:rsid w:val="00B77EFA"/>
    <w:rsid w:val="00B8352A"/>
    <w:rsid w:val="00BA1757"/>
    <w:rsid w:val="00BA2378"/>
    <w:rsid w:val="00BA7129"/>
    <w:rsid w:val="00BB6744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416E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206D"/>
    <w:rsid w:val="00D47068"/>
    <w:rsid w:val="00D63736"/>
    <w:rsid w:val="00D66379"/>
    <w:rsid w:val="00D82B1D"/>
    <w:rsid w:val="00D925FA"/>
    <w:rsid w:val="00D928FE"/>
    <w:rsid w:val="00D92E85"/>
    <w:rsid w:val="00D960A7"/>
    <w:rsid w:val="00DA06DB"/>
    <w:rsid w:val="00DA0C9D"/>
    <w:rsid w:val="00DA0F2C"/>
    <w:rsid w:val="00DA6050"/>
    <w:rsid w:val="00DB3A94"/>
    <w:rsid w:val="00DB5342"/>
    <w:rsid w:val="00DC176A"/>
    <w:rsid w:val="00DC5BA0"/>
    <w:rsid w:val="00DD0A0E"/>
    <w:rsid w:val="00DD6B3A"/>
    <w:rsid w:val="00DE068A"/>
    <w:rsid w:val="00DE3FF4"/>
    <w:rsid w:val="00DE649B"/>
    <w:rsid w:val="00DF656F"/>
    <w:rsid w:val="00E004DF"/>
    <w:rsid w:val="00E041BF"/>
    <w:rsid w:val="00E14B69"/>
    <w:rsid w:val="00E212C3"/>
    <w:rsid w:val="00E266D8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04F6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E12F2"/>
    <w:rsid w:val="00EF3AE0"/>
    <w:rsid w:val="00EF57C6"/>
    <w:rsid w:val="00EF74A9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2D9B"/>
    <w:rsid w:val="00F33EB9"/>
    <w:rsid w:val="00F501A6"/>
    <w:rsid w:val="00F505BB"/>
    <w:rsid w:val="00F50EBB"/>
    <w:rsid w:val="00F5564E"/>
    <w:rsid w:val="00F55C7B"/>
    <w:rsid w:val="00F64D86"/>
    <w:rsid w:val="00F666F5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D7A87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CA5D-B947-42BA-8CC2-A9258716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278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2021-09-01T12:23:00Z</cp:lastPrinted>
  <dcterms:created xsi:type="dcterms:W3CDTF">2021-09-01T15:32:00Z</dcterms:created>
  <dcterms:modified xsi:type="dcterms:W3CDTF">2021-09-03T09:59:00Z</dcterms:modified>
</cp:coreProperties>
</file>